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9242" w14:textId="77777777" w:rsidR="00193BF4" w:rsidRDefault="00193BF4">
      <w:pPr>
        <w:tabs>
          <w:tab w:val="center" w:pos="4680"/>
        </w:tabs>
        <w:rPr>
          <w:b/>
          <w:bCs/>
          <w:sz w:val="24"/>
        </w:rPr>
      </w:pPr>
      <w:r>
        <w:rPr>
          <w:sz w:val="24"/>
        </w:rPr>
        <w:tab/>
      </w:r>
      <w:r w:rsidR="00E75DA1">
        <w:rPr>
          <w:b/>
          <w:bCs/>
          <w:sz w:val="24"/>
        </w:rPr>
        <w:t>FOUR COUNTY ADAMHS BOARD</w:t>
      </w:r>
    </w:p>
    <w:p w14:paraId="1E59D335"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77085AF0"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16959C5B" w14:textId="77777777" w:rsidR="00E75DA1" w:rsidRPr="00E75DA1" w:rsidRDefault="00E75DA1" w:rsidP="00E75DA1">
      <w:pPr>
        <w:tabs>
          <w:tab w:val="center" w:pos="4680"/>
        </w:tabs>
        <w:jc w:val="center"/>
        <w:rPr>
          <w:sz w:val="24"/>
        </w:rPr>
      </w:pPr>
      <w:r w:rsidRPr="00E75DA1">
        <w:rPr>
          <w:bCs/>
          <w:sz w:val="22"/>
          <w:szCs w:val="22"/>
        </w:rPr>
        <w:t>419/267-3355</w:t>
      </w:r>
    </w:p>
    <w:p w14:paraId="049C0995"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71284748" w14:textId="07A51593" w:rsidR="00193BF4" w:rsidRPr="00E75DA1" w:rsidRDefault="00193BF4">
      <w:pPr>
        <w:tabs>
          <w:tab w:val="center" w:pos="4680"/>
        </w:tabs>
        <w:rPr>
          <w:sz w:val="22"/>
          <w:szCs w:val="22"/>
        </w:rPr>
      </w:pPr>
      <w:r>
        <w:rPr>
          <w:sz w:val="24"/>
        </w:rPr>
        <w:tab/>
      </w:r>
      <w:r w:rsidR="000E63EE">
        <w:rPr>
          <w:sz w:val="22"/>
          <w:szCs w:val="22"/>
        </w:rPr>
        <w:t xml:space="preserve">September </w:t>
      </w:r>
      <w:r w:rsidR="00C460BE">
        <w:rPr>
          <w:sz w:val="22"/>
          <w:szCs w:val="22"/>
        </w:rPr>
        <w:t>14</w:t>
      </w:r>
      <w:r w:rsidR="00401A66">
        <w:rPr>
          <w:sz w:val="22"/>
          <w:szCs w:val="22"/>
        </w:rPr>
        <w:t>, 20</w:t>
      </w:r>
      <w:r w:rsidR="0010610D">
        <w:rPr>
          <w:sz w:val="22"/>
          <w:szCs w:val="22"/>
        </w:rPr>
        <w:t>2</w:t>
      </w:r>
      <w:r w:rsidR="00C460BE">
        <w:rPr>
          <w:sz w:val="22"/>
          <w:szCs w:val="22"/>
        </w:rPr>
        <w:t>3</w:t>
      </w:r>
    </w:p>
    <w:p w14:paraId="3143912A" w14:textId="77777777" w:rsidR="00193BF4" w:rsidRDefault="00193BF4">
      <w:pPr>
        <w:rPr>
          <w:sz w:val="24"/>
        </w:rPr>
      </w:pPr>
    </w:p>
    <w:p w14:paraId="0824C36A"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0569741B" w14:textId="77777777" w:rsidR="002A6A0F" w:rsidRPr="000B1AD8" w:rsidRDefault="002A6A0F" w:rsidP="005F73A3">
      <w:pPr>
        <w:pStyle w:val="Quick1"/>
        <w:numPr>
          <w:ilvl w:val="0"/>
          <w:numId w:val="0"/>
        </w:numPr>
        <w:tabs>
          <w:tab w:val="left" w:pos="-1440"/>
        </w:tabs>
        <w:ind w:left="720"/>
        <w:jc w:val="both"/>
        <w:rPr>
          <w:sz w:val="16"/>
          <w:szCs w:val="16"/>
        </w:rPr>
      </w:pPr>
    </w:p>
    <w:p w14:paraId="3997E4EF" w14:textId="05C62431"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5E5025">
        <w:rPr>
          <w:szCs w:val="20"/>
        </w:rPr>
        <w:t>John Nye</w:t>
      </w:r>
      <w:r w:rsidRPr="009921E9">
        <w:rPr>
          <w:szCs w:val="20"/>
        </w:rPr>
        <w:t xml:space="preserve"> called the </w:t>
      </w:r>
      <w:r w:rsidR="000E63EE">
        <w:rPr>
          <w:szCs w:val="20"/>
        </w:rPr>
        <w:t>September</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13367659" w14:textId="77777777" w:rsidR="00F44D57" w:rsidRPr="000B1AD8" w:rsidRDefault="00F44D57" w:rsidP="005F73A3">
      <w:pPr>
        <w:pStyle w:val="Quick1"/>
        <w:numPr>
          <w:ilvl w:val="0"/>
          <w:numId w:val="0"/>
        </w:numPr>
        <w:tabs>
          <w:tab w:val="left" w:pos="-1440"/>
        </w:tabs>
        <w:ind w:left="720" w:hanging="720"/>
        <w:jc w:val="both"/>
        <w:rPr>
          <w:sz w:val="16"/>
          <w:szCs w:val="16"/>
        </w:rPr>
      </w:pPr>
    </w:p>
    <w:p w14:paraId="2B66FFC9" w14:textId="0B6A61E1"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D96106">
        <w:rPr>
          <w:szCs w:val="20"/>
        </w:rPr>
        <w:t xml:space="preserve">Sandy Herman, </w:t>
      </w:r>
      <w:r w:rsidR="005E5025">
        <w:rPr>
          <w:szCs w:val="20"/>
        </w:rPr>
        <w:t>Tod Hug,</w:t>
      </w:r>
      <w:r w:rsidR="00C460BE">
        <w:rPr>
          <w:szCs w:val="20"/>
        </w:rPr>
        <w:t xml:space="preserve"> Jeff Mayer, </w:t>
      </w:r>
      <w:r w:rsidR="000E63EE">
        <w:rPr>
          <w:szCs w:val="20"/>
        </w:rPr>
        <w:t xml:space="preserve">Marcia Mohre, John Nye, </w:t>
      </w:r>
      <w:r w:rsidR="00C460BE">
        <w:rPr>
          <w:szCs w:val="20"/>
        </w:rPr>
        <w:t>Michelle Oyer-Rose,</w:t>
      </w:r>
      <w:r w:rsidR="00C460BE" w:rsidRPr="006B615B">
        <w:rPr>
          <w:szCs w:val="20"/>
        </w:rPr>
        <w:t xml:space="preserve"> </w:t>
      </w:r>
      <w:r w:rsidR="005E5025">
        <w:rPr>
          <w:szCs w:val="20"/>
        </w:rPr>
        <w:t>Stephen Seagrave,</w:t>
      </w:r>
      <w:r w:rsidR="00652F50">
        <w:rPr>
          <w:szCs w:val="20"/>
        </w:rPr>
        <w:t xml:space="preserve"> </w:t>
      </w:r>
      <w:r w:rsidR="006E37B4">
        <w:rPr>
          <w:szCs w:val="20"/>
        </w:rPr>
        <w:t>Sandi</w:t>
      </w:r>
      <w:r w:rsidRPr="009921E9">
        <w:rPr>
          <w:szCs w:val="20"/>
        </w:rPr>
        <w:t xml:space="preserve"> Weirauch</w:t>
      </w:r>
      <w:r w:rsidR="00D96106">
        <w:rPr>
          <w:szCs w:val="20"/>
        </w:rPr>
        <w:t>,</w:t>
      </w:r>
      <w:r w:rsidR="00D96106" w:rsidRPr="00D96106">
        <w:rPr>
          <w:szCs w:val="20"/>
        </w:rPr>
        <w:t xml:space="preserve"> </w:t>
      </w:r>
      <w:r w:rsidR="00D96106">
        <w:rPr>
          <w:szCs w:val="20"/>
        </w:rPr>
        <w:t>Mari Yoder</w:t>
      </w:r>
      <w:r w:rsidR="008A2C91" w:rsidRPr="009921E9">
        <w:rPr>
          <w:szCs w:val="20"/>
        </w:rPr>
        <w:t xml:space="preserve"> </w:t>
      </w:r>
    </w:p>
    <w:p w14:paraId="296F987D" w14:textId="6CBBABCA"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C460BE">
        <w:rPr>
          <w:b/>
          <w:szCs w:val="20"/>
        </w:rPr>
        <w:t xml:space="preserve">:  </w:t>
      </w:r>
      <w:r w:rsidR="006B615B">
        <w:rPr>
          <w:szCs w:val="20"/>
        </w:rPr>
        <w:t>Roy Miller</w:t>
      </w:r>
      <w:r w:rsidR="005E5025">
        <w:rPr>
          <w:szCs w:val="20"/>
        </w:rPr>
        <w:t>,</w:t>
      </w:r>
      <w:r w:rsidR="005E5025" w:rsidRPr="005E5025">
        <w:rPr>
          <w:szCs w:val="20"/>
        </w:rPr>
        <w:t xml:space="preserve"> </w:t>
      </w:r>
      <w:r w:rsidR="005E5025" w:rsidRPr="00D616D0">
        <w:rPr>
          <w:szCs w:val="20"/>
        </w:rPr>
        <w:t>William Richter, M.D.</w:t>
      </w:r>
      <w:r w:rsidR="00DC0249">
        <w:rPr>
          <w:szCs w:val="20"/>
        </w:rPr>
        <w:t>,</w:t>
      </w:r>
      <w:r w:rsidR="00DC0249" w:rsidRPr="00DC0249">
        <w:rPr>
          <w:szCs w:val="20"/>
        </w:rPr>
        <w:t xml:space="preserve"> </w:t>
      </w:r>
      <w:r w:rsidR="00DC0249">
        <w:rPr>
          <w:szCs w:val="20"/>
        </w:rPr>
        <w:t>Cindy Rose, Wayne Smith</w:t>
      </w:r>
    </w:p>
    <w:p w14:paraId="3939BE6A" w14:textId="7C49D2CA"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D65469">
        <w:rPr>
          <w:szCs w:val="20"/>
        </w:rPr>
        <w:t>Connie Planson</w:t>
      </w:r>
      <w:r w:rsidR="00D65469" w:rsidRPr="000E0899">
        <w:rPr>
          <w:szCs w:val="20"/>
        </w:rPr>
        <w:t>, Maumee Valley Guidance Center; Ruth Peck, Recovery Services of Northwest Ohio</w:t>
      </w:r>
      <w:r w:rsidR="003853F4">
        <w:rPr>
          <w:szCs w:val="20"/>
        </w:rPr>
        <w:t>;</w:t>
      </w:r>
      <w:r w:rsidR="000B3F2E">
        <w:rPr>
          <w:szCs w:val="20"/>
        </w:rPr>
        <w:t xml:space="preserve"> </w:t>
      </w:r>
      <w:r w:rsidR="00DC0249">
        <w:rPr>
          <w:szCs w:val="20"/>
        </w:rPr>
        <w:t>Roberta Mack, Center for Child/Family Advocacy; Dave Mack, Napoleon Police Department; Michelle White, Defiance Victim Assistance</w:t>
      </w:r>
      <w:r w:rsidR="006B615B">
        <w:rPr>
          <w:szCs w:val="20"/>
        </w:rPr>
        <w:t xml:space="preserve"> </w:t>
      </w:r>
    </w:p>
    <w:p w14:paraId="774ABB86" w14:textId="589866F9"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10610D">
        <w:rPr>
          <w:szCs w:val="20"/>
        </w:rPr>
        <w:t>, Bethany Shirkey</w:t>
      </w:r>
      <w:r w:rsidR="00C460BE">
        <w:rPr>
          <w:szCs w:val="20"/>
        </w:rPr>
        <w:t>, Angelica Abels</w:t>
      </w:r>
    </w:p>
    <w:p w14:paraId="09090DC7" w14:textId="77777777" w:rsidR="00FE166B" w:rsidRPr="000B1AD8" w:rsidRDefault="00FE166B" w:rsidP="005F73A3">
      <w:pPr>
        <w:pStyle w:val="Quick1"/>
        <w:numPr>
          <w:ilvl w:val="0"/>
          <w:numId w:val="0"/>
        </w:numPr>
        <w:tabs>
          <w:tab w:val="left" w:pos="-1440"/>
        </w:tabs>
        <w:ind w:left="720" w:hanging="720"/>
        <w:jc w:val="both"/>
        <w:rPr>
          <w:sz w:val="16"/>
          <w:szCs w:val="16"/>
        </w:rPr>
      </w:pPr>
    </w:p>
    <w:p w14:paraId="3B6235C7" w14:textId="7474CFBE" w:rsidR="00645C19"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B81880">
        <w:rPr>
          <w:szCs w:val="20"/>
        </w:rPr>
        <w:t>-</w:t>
      </w:r>
      <w:r w:rsidR="00DC0249">
        <w:rPr>
          <w:szCs w:val="20"/>
        </w:rPr>
        <w:t>Ruth Peck, Recovery Services of NW</w:t>
      </w:r>
      <w:r w:rsidR="008A0772">
        <w:rPr>
          <w:szCs w:val="20"/>
        </w:rPr>
        <w:t>O</w:t>
      </w:r>
      <w:r w:rsidR="00DC0249">
        <w:rPr>
          <w:szCs w:val="20"/>
        </w:rPr>
        <w:t xml:space="preserve"> reported the P</w:t>
      </w:r>
      <w:r w:rsidR="008A0772">
        <w:rPr>
          <w:szCs w:val="20"/>
        </w:rPr>
        <w:t xml:space="preserve">artial </w:t>
      </w:r>
      <w:r w:rsidR="00DC0249">
        <w:rPr>
          <w:szCs w:val="20"/>
        </w:rPr>
        <w:t>H</w:t>
      </w:r>
      <w:r w:rsidR="008A0772">
        <w:rPr>
          <w:szCs w:val="20"/>
        </w:rPr>
        <w:t xml:space="preserve">ospitalization </w:t>
      </w:r>
      <w:r w:rsidR="00DC0249">
        <w:rPr>
          <w:szCs w:val="20"/>
        </w:rPr>
        <w:t>Program for substance abuse began in Wauseon on September 9, 2023 providing psychiatric and transportation services.</w:t>
      </w:r>
    </w:p>
    <w:p w14:paraId="41B5ECC2" w14:textId="77777777" w:rsidR="0001127E" w:rsidRDefault="0001127E" w:rsidP="0001127E">
      <w:pPr>
        <w:pStyle w:val="Quick1"/>
        <w:numPr>
          <w:ilvl w:val="0"/>
          <w:numId w:val="0"/>
        </w:numPr>
        <w:tabs>
          <w:tab w:val="left" w:pos="-1440"/>
        </w:tabs>
        <w:ind w:left="720"/>
        <w:jc w:val="both"/>
        <w:rPr>
          <w:szCs w:val="20"/>
        </w:rPr>
      </w:pPr>
    </w:p>
    <w:p w14:paraId="3A85DC40" w14:textId="37928D05" w:rsidR="00FE166B" w:rsidRDefault="000E63EE" w:rsidP="005F73A3">
      <w:pPr>
        <w:pStyle w:val="Quick1"/>
        <w:numPr>
          <w:ilvl w:val="0"/>
          <w:numId w:val="19"/>
        </w:numPr>
        <w:tabs>
          <w:tab w:val="left" w:pos="-1440"/>
        </w:tabs>
        <w:ind w:left="720" w:hanging="720"/>
        <w:jc w:val="both"/>
        <w:rPr>
          <w:sz w:val="22"/>
          <w:szCs w:val="22"/>
        </w:rPr>
      </w:pPr>
      <w:r>
        <w:rPr>
          <w:sz w:val="22"/>
          <w:szCs w:val="22"/>
        </w:rPr>
        <w:t xml:space="preserve">Approval of Board Minutes of June </w:t>
      </w:r>
      <w:r w:rsidR="00C460BE">
        <w:rPr>
          <w:sz w:val="22"/>
          <w:szCs w:val="22"/>
        </w:rPr>
        <w:t>8</w:t>
      </w:r>
      <w:r w:rsidR="005A6EB5">
        <w:rPr>
          <w:sz w:val="22"/>
          <w:szCs w:val="22"/>
        </w:rPr>
        <w:t>, 20</w:t>
      </w:r>
      <w:r w:rsidR="0010610D">
        <w:rPr>
          <w:sz w:val="22"/>
          <w:szCs w:val="22"/>
        </w:rPr>
        <w:t>2</w:t>
      </w:r>
      <w:r w:rsidR="00C460BE">
        <w:rPr>
          <w:sz w:val="22"/>
          <w:szCs w:val="22"/>
        </w:rPr>
        <w:t>3</w:t>
      </w:r>
    </w:p>
    <w:p w14:paraId="3C5F609C" w14:textId="77777777" w:rsidR="00FE166B" w:rsidRPr="000B1AD8" w:rsidRDefault="00FE166B" w:rsidP="005F73A3">
      <w:pPr>
        <w:pStyle w:val="ListParagraph"/>
        <w:jc w:val="both"/>
        <w:rPr>
          <w:sz w:val="16"/>
          <w:szCs w:val="16"/>
        </w:rPr>
      </w:pPr>
    </w:p>
    <w:p w14:paraId="320A26F3" w14:textId="364DEC66" w:rsidR="00FE166B" w:rsidRDefault="00C460BE" w:rsidP="005F73A3">
      <w:pPr>
        <w:pStyle w:val="Quick1"/>
        <w:numPr>
          <w:ilvl w:val="0"/>
          <w:numId w:val="0"/>
        </w:numPr>
        <w:tabs>
          <w:tab w:val="left" w:pos="-1440"/>
        </w:tabs>
        <w:ind w:left="720"/>
        <w:jc w:val="both"/>
        <w:rPr>
          <w:b/>
          <w:sz w:val="22"/>
          <w:szCs w:val="22"/>
        </w:rPr>
      </w:pPr>
      <w:r>
        <w:rPr>
          <w:b/>
          <w:sz w:val="22"/>
          <w:szCs w:val="22"/>
        </w:rPr>
        <w:t>9-14-23</w:t>
      </w:r>
      <w:r w:rsidR="00FE166B">
        <w:rPr>
          <w:b/>
          <w:sz w:val="22"/>
          <w:szCs w:val="22"/>
        </w:rPr>
        <w:t>-</w:t>
      </w:r>
      <w:r w:rsidR="00D616D0">
        <w:rPr>
          <w:b/>
          <w:sz w:val="22"/>
          <w:szCs w:val="22"/>
        </w:rPr>
        <w:t>1</w:t>
      </w:r>
      <w:r w:rsidR="00FE166B">
        <w:rPr>
          <w:b/>
          <w:sz w:val="22"/>
          <w:szCs w:val="22"/>
        </w:rPr>
        <w:t xml:space="preserve"> Vote</w:t>
      </w:r>
    </w:p>
    <w:p w14:paraId="4A850FCB" w14:textId="4415DB2B"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0B3F2E">
        <w:rPr>
          <w:sz w:val="22"/>
          <w:szCs w:val="22"/>
        </w:rPr>
        <w:t xml:space="preserve">  </w:t>
      </w:r>
      <w:r w:rsidR="00DC0249">
        <w:rPr>
          <w:sz w:val="22"/>
          <w:szCs w:val="22"/>
        </w:rPr>
        <w:t xml:space="preserve">Tod </w:t>
      </w:r>
      <w:proofErr w:type="gramStart"/>
      <w:r w:rsidR="00DC0249">
        <w:rPr>
          <w:sz w:val="22"/>
          <w:szCs w:val="22"/>
        </w:rPr>
        <w:t>Hug</w:t>
      </w:r>
      <w:r w:rsidR="0001127E">
        <w:rPr>
          <w:sz w:val="22"/>
          <w:szCs w:val="22"/>
        </w:rPr>
        <w:t xml:space="preserve">  </w:t>
      </w:r>
      <w:r w:rsidR="009F16E4">
        <w:rPr>
          <w:sz w:val="22"/>
          <w:szCs w:val="22"/>
        </w:rPr>
        <w:tab/>
      </w:r>
      <w:proofErr w:type="gramEnd"/>
      <w:r w:rsidR="006B615B">
        <w:rPr>
          <w:sz w:val="22"/>
          <w:szCs w:val="22"/>
        </w:rPr>
        <w:tab/>
      </w:r>
      <w:r w:rsidR="00CF0E72">
        <w:rPr>
          <w:sz w:val="22"/>
          <w:szCs w:val="22"/>
        </w:rPr>
        <w:tab/>
      </w:r>
      <w:r>
        <w:rPr>
          <w:sz w:val="22"/>
          <w:szCs w:val="22"/>
        </w:rPr>
        <w:t>SECOND:</w:t>
      </w:r>
      <w:r w:rsidR="0001127E">
        <w:rPr>
          <w:sz w:val="22"/>
          <w:szCs w:val="22"/>
        </w:rPr>
        <w:t xml:space="preserve">  </w:t>
      </w:r>
      <w:r w:rsidR="00DC0249">
        <w:rPr>
          <w:sz w:val="22"/>
          <w:szCs w:val="22"/>
        </w:rPr>
        <w:t>Sandi Weirauch</w:t>
      </w:r>
      <w:r w:rsidR="000B3F2E">
        <w:rPr>
          <w:sz w:val="22"/>
          <w:szCs w:val="22"/>
        </w:rPr>
        <w:tab/>
      </w:r>
      <w:r>
        <w:rPr>
          <w:sz w:val="22"/>
          <w:szCs w:val="22"/>
        </w:rPr>
        <w:t>MOTION PASSED</w:t>
      </w:r>
    </w:p>
    <w:p w14:paraId="6DBBBE94" w14:textId="77777777" w:rsidR="00401A66" w:rsidRDefault="00401A66" w:rsidP="005F73A3">
      <w:pPr>
        <w:pStyle w:val="Quick1"/>
        <w:numPr>
          <w:ilvl w:val="0"/>
          <w:numId w:val="0"/>
        </w:numPr>
        <w:tabs>
          <w:tab w:val="left" w:pos="-1440"/>
        </w:tabs>
        <w:ind w:left="720" w:hanging="720"/>
        <w:jc w:val="both"/>
        <w:rPr>
          <w:szCs w:val="20"/>
        </w:rPr>
      </w:pPr>
    </w:p>
    <w:p w14:paraId="2341BF66" w14:textId="6E2AF324" w:rsidR="00612516" w:rsidRDefault="00612516" w:rsidP="005F73A3">
      <w:pPr>
        <w:pStyle w:val="Quick1"/>
        <w:numPr>
          <w:ilvl w:val="0"/>
          <w:numId w:val="0"/>
        </w:numPr>
        <w:tabs>
          <w:tab w:val="left" w:pos="-1440"/>
        </w:tabs>
        <w:ind w:left="720" w:hanging="720"/>
        <w:jc w:val="both"/>
        <w:rPr>
          <w:szCs w:val="20"/>
        </w:rPr>
      </w:pPr>
      <w:r>
        <w:rPr>
          <w:szCs w:val="20"/>
        </w:rPr>
        <w:tab/>
        <w:t>Stephen Seagrave entered the meeting at 5:35.</w:t>
      </w:r>
    </w:p>
    <w:p w14:paraId="2DD2D8AE" w14:textId="77777777" w:rsidR="00612516" w:rsidRPr="00756857" w:rsidRDefault="00612516" w:rsidP="005F73A3">
      <w:pPr>
        <w:pStyle w:val="Quick1"/>
        <w:numPr>
          <w:ilvl w:val="0"/>
          <w:numId w:val="0"/>
        </w:numPr>
        <w:tabs>
          <w:tab w:val="left" w:pos="-1440"/>
        </w:tabs>
        <w:ind w:left="720" w:hanging="720"/>
        <w:jc w:val="both"/>
        <w:rPr>
          <w:szCs w:val="20"/>
        </w:rPr>
      </w:pPr>
    </w:p>
    <w:p w14:paraId="568B19D1" w14:textId="4A6B83EE" w:rsidR="00D84E10" w:rsidRDefault="0075565B"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316A500D" w14:textId="77777777" w:rsidR="00543CF5" w:rsidRPr="00756857" w:rsidRDefault="00543CF5" w:rsidP="005F73A3">
      <w:pPr>
        <w:pStyle w:val="Quick1"/>
        <w:numPr>
          <w:ilvl w:val="0"/>
          <w:numId w:val="0"/>
        </w:numPr>
        <w:tabs>
          <w:tab w:val="left" w:pos="-1440"/>
        </w:tabs>
        <w:jc w:val="both"/>
        <w:rPr>
          <w:sz w:val="16"/>
          <w:szCs w:val="16"/>
        </w:rPr>
      </w:pPr>
    </w:p>
    <w:p w14:paraId="75E53CCC" w14:textId="5D00C9D7" w:rsidR="00D9137C" w:rsidRPr="005073EF" w:rsidRDefault="00D9137C" w:rsidP="00D9137C">
      <w:pPr>
        <w:pStyle w:val="Quick1"/>
        <w:numPr>
          <w:ilvl w:val="0"/>
          <w:numId w:val="36"/>
        </w:numPr>
        <w:tabs>
          <w:tab w:val="left" w:pos="-1710"/>
          <w:tab w:val="left" w:pos="-1440"/>
        </w:tabs>
        <w:jc w:val="both"/>
        <w:rPr>
          <w:i/>
          <w:iCs/>
          <w:szCs w:val="20"/>
        </w:rPr>
      </w:pPr>
      <w:r w:rsidRPr="005073EF">
        <w:rPr>
          <w:i/>
          <w:iCs/>
          <w:szCs w:val="20"/>
        </w:rPr>
        <w:t xml:space="preserve">Motion was made to approve the committee appointments as presented to the Board in Memo </w:t>
      </w:r>
      <w:r w:rsidR="00C460BE">
        <w:rPr>
          <w:i/>
          <w:iCs/>
          <w:szCs w:val="20"/>
        </w:rPr>
        <w:t>9-14-23</w:t>
      </w:r>
      <w:r w:rsidRPr="005073EF">
        <w:rPr>
          <w:i/>
          <w:iCs/>
          <w:szCs w:val="20"/>
        </w:rPr>
        <w:t>-1</w:t>
      </w:r>
    </w:p>
    <w:p w14:paraId="765A50D2" w14:textId="3E499A5E" w:rsidR="00D9137C" w:rsidRDefault="00C460BE" w:rsidP="00D9137C">
      <w:pPr>
        <w:pStyle w:val="Quick1"/>
        <w:numPr>
          <w:ilvl w:val="0"/>
          <w:numId w:val="0"/>
        </w:numPr>
        <w:tabs>
          <w:tab w:val="left" w:pos="-1440"/>
        </w:tabs>
        <w:ind w:left="720"/>
        <w:jc w:val="both"/>
        <w:rPr>
          <w:b/>
          <w:sz w:val="22"/>
          <w:szCs w:val="22"/>
        </w:rPr>
      </w:pPr>
      <w:r>
        <w:rPr>
          <w:b/>
          <w:sz w:val="22"/>
          <w:szCs w:val="22"/>
        </w:rPr>
        <w:t>9-14-23</w:t>
      </w:r>
      <w:r w:rsidR="00D9137C">
        <w:rPr>
          <w:b/>
          <w:sz w:val="22"/>
          <w:szCs w:val="22"/>
        </w:rPr>
        <w:t>-2 Vote</w:t>
      </w:r>
    </w:p>
    <w:p w14:paraId="01DB8C18" w14:textId="2A081423" w:rsidR="00D9137C" w:rsidRDefault="00D9137C" w:rsidP="00D9137C">
      <w:pPr>
        <w:pStyle w:val="Quick1"/>
        <w:numPr>
          <w:ilvl w:val="0"/>
          <w:numId w:val="0"/>
        </w:numPr>
        <w:tabs>
          <w:tab w:val="left" w:pos="-1440"/>
        </w:tabs>
        <w:ind w:left="720"/>
        <w:jc w:val="both"/>
        <w:rPr>
          <w:sz w:val="22"/>
          <w:szCs w:val="22"/>
        </w:rPr>
      </w:pPr>
      <w:r>
        <w:rPr>
          <w:sz w:val="22"/>
          <w:szCs w:val="22"/>
        </w:rPr>
        <w:t>MOTION:</w:t>
      </w:r>
      <w:r w:rsidR="00DC0249">
        <w:rPr>
          <w:sz w:val="22"/>
          <w:szCs w:val="22"/>
        </w:rPr>
        <w:t xml:space="preserve">  Jeff Mayer</w:t>
      </w:r>
      <w:r w:rsidR="00C460BE">
        <w:rPr>
          <w:sz w:val="22"/>
          <w:szCs w:val="22"/>
        </w:rPr>
        <w:tab/>
      </w:r>
      <w:r>
        <w:rPr>
          <w:sz w:val="22"/>
          <w:szCs w:val="22"/>
        </w:rPr>
        <w:tab/>
      </w:r>
      <w:r>
        <w:rPr>
          <w:sz w:val="22"/>
          <w:szCs w:val="22"/>
        </w:rPr>
        <w:tab/>
        <w:t>SECOND:</w:t>
      </w:r>
      <w:r w:rsidR="00DC0249">
        <w:rPr>
          <w:sz w:val="22"/>
          <w:szCs w:val="22"/>
        </w:rPr>
        <w:t xml:space="preserve">  Sandy Herman</w:t>
      </w:r>
      <w:r>
        <w:rPr>
          <w:sz w:val="22"/>
          <w:szCs w:val="22"/>
        </w:rPr>
        <w:tab/>
        <w:t>MOTION PASSED</w:t>
      </w:r>
    </w:p>
    <w:p w14:paraId="734FDE9C" w14:textId="77777777" w:rsidR="00496357" w:rsidRDefault="00496357" w:rsidP="00D9137C">
      <w:pPr>
        <w:pStyle w:val="Quick1"/>
        <w:numPr>
          <w:ilvl w:val="0"/>
          <w:numId w:val="0"/>
        </w:numPr>
        <w:tabs>
          <w:tab w:val="left" w:pos="-1440"/>
        </w:tabs>
        <w:ind w:left="720"/>
        <w:jc w:val="both"/>
        <w:rPr>
          <w:sz w:val="22"/>
          <w:szCs w:val="22"/>
        </w:rPr>
      </w:pPr>
    </w:p>
    <w:p w14:paraId="2B456538" w14:textId="6AC121F3" w:rsidR="0075565B" w:rsidRDefault="000B3F2E" w:rsidP="00496357">
      <w:pPr>
        <w:pStyle w:val="Quick1"/>
        <w:numPr>
          <w:ilvl w:val="0"/>
          <w:numId w:val="36"/>
        </w:numPr>
        <w:tabs>
          <w:tab w:val="left" w:pos="-1710"/>
          <w:tab w:val="left" w:pos="-1440"/>
        </w:tabs>
        <w:jc w:val="both"/>
        <w:rPr>
          <w:szCs w:val="20"/>
        </w:rPr>
      </w:pPr>
      <w:r>
        <w:rPr>
          <w:szCs w:val="20"/>
        </w:rPr>
        <w:t>R</w:t>
      </w:r>
      <w:r w:rsidR="0075565B">
        <w:rPr>
          <w:szCs w:val="20"/>
        </w:rPr>
        <w:t>eview</w:t>
      </w:r>
      <w:r w:rsidR="005073EF">
        <w:rPr>
          <w:szCs w:val="20"/>
        </w:rPr>
        <w:t xml:space="preserve"> of</w:t>
      </w:r>
      <w:r w:rsidR="0075565B">
        <w:rPr>
          <w:szCs w:val="20"/>
        </w:rPr>
        <w:t xml:space="preserve"> Policy 1.2 (Service Accessibility) </w:t>
      </w:r>
      <w:r w:rsidR="005073EF">
        <w:rPr>
          <w:szCs w:val="20"/>
        </w:rPr>
        <w:t>was tabled until the next board meeting.</w:t>
      </w:r>
    </w:p>
    <w:p w14:paraId="45819B97" w14:textId="2866B214" w:rsidR="00DC0249" w:rsidRDefault="00DC0249" w:rsidP="00496357">
      <w:pPr>
        <w:pStyle w:val="Quick1"/>
        <w:numPr>
          <w:ilvl w:val="0"/>
          <w:numId w:val="36"/>
        </w:numPr>
        <w:tabs>
          <w:tab w:val="left" w:pos="-1710"/>
          <w:tab w:val="left" w:pos="-1440"/>
        </w:tabs>
        <w:jc w:val="both"/>
        <w:rPr>
          <w:szCs w:val="20"/>
        </w:rPr>
      </w:pPr>
      <w:r w:rsidRPr="005073EF">
        <w:rPr>
          <w:i/>
          <w:iCs/>
          <w:szCs w:val="20"/>
        </w:rPr>
        <w:t>Motion was made to approve c</w:t>
      </w:r>
      <w:r>
        <w:rPr>
          <w:i/>
          <w:iCs/>
          <w:szCs w:val="20"/>
        </w:rPr>
        <w:t>hanges to Policy 4.1 (Financial Condition) that was email</w:t>
      </w:r>
      <w:r w:rsidRPr="005073EF">
        <w:rPr>
          <w:i/>
          <w:iCs/>
          <w:szCs w:val="20"/>
        </w:rPr>
        <w:t>ed to the Board</w:t>
      </w:r>
      <w:r>
        <w:rPr>
          <w:i/>
          <w:iCs/>
          <w:szCs w:val="20"/>
        </w:rPr>
        <w:t>.</w:t>
      </w:r>
    </w:p>
    <w:p w14:paraId="1C21B92E" w14:textId="77777777" w:rsidR="00DC0249" w:rsidRDefault="00DC0249" w:rsidP="00DC0249">
      <w:pPr>
        <w:pStyle w:val="Quick1"/>
        <w:numPr>
          <w:ilvl w:val="0"/>
          <w:numId w:val="0"/>
        </w:numPr>
        <w:tabs>
          <w:tab w:val="left" w:pos="-1440"/>
        </w:tabs>
        <w:ind w:left="720"/>
        <w:jc w:val="both"/>
        <w:rPr>
          <w:b/>
          <w:sz w:val="22"/>
          <w:szCs w:val="22"/>
        </w:rPr>
      </w:pPr>
    </w:p>
    <w:p w14:paraId="343F3F68" w14:textId="6A7442D3" w:rsidR="00DC0249" w:rsidRDefault="00DC0249" w:rsidP="00DC0249">
      <w:pPr>
        <w:pStyle w:val="Quick1"/>
        <w:numPr>
          <w:ilvl w:val="3"/>
          <w:numId w:val="42"/>
        </w:numPr>
        <w:tabs>
          <w:tab w:val="left" w:pos="-1440"/>
        </w:tabs>
        <w:jc w:val="both"/>
        <w:rPr>
          <w:b/>
          <w:sz w:val="22"/>
          <w:szCs w:val="22"/>
        </w:rPr>
      </w:pPr>
      <w:r>
        <w:rPr>
          <w:b/>
          <w:sz w:val="22"/>
          <w:szCs w:val="22"/>
        </w:rPr>
        <w:t>Vote</w:t>
      </w:r>
    </w:p>
    <w:p w14:paraId="7970377E" w14:textId="4297DD52" w:rsidR="00DC0249" w:rsidRDefault="00DC0249" w:rsidP="00DC0249">
      <w:pPr>
        <w:pStyle w:val="Quick1"/>
        <w:numPr>
          <w:ilvl w:val="0"/>
          <w:numId w:val="0"/>
        </w:numPr>
        <w:tabs>
          <w:tab w:val="left" w:pos="-1440"/>
        </w:tabs>
        <w:ind w:left="720"/>
        <w:jc w:val="both"/>
        <w:rPr>
          <w:sz w:val="22"/>
          <w:szCs w:val="22"/>
        </w:rPr>
      </w:pPr>
      <w:r>
        <w:rPr>
          <w:sz w:val="22"/>
          <w:szCs w:val="22"/>
        </w:rPr>
        <w:t xml:space="preserve">MOTION:  </w:t>
      </w:r>
      <w:r w:rsidR="0082617F">
        <w:rPr>
          <w:sz w:val="22"/>
          <w:szCs w:val="22"/>
        </w:rPr>
        <w:t>Mari Yoder</w:t>
      </w:r>
      <w:r>
        <w:rPr>
          <w:sz w:val="22"/>
          <w:szCs w:val="22"/>
        </w:rPr>
        <w:t xml:space="preserve"> </w:t>
      </w:r>
      <w:r>
        <w:rPr>
          <w:sz w:val="22"/>
          <w:szCs w:val="22"/>
        </w:rPr>
        <w:tab/>
      </w:r>
      <w:r>
        <w:rPr>
          <w:sz w:val="22"/>
          <w:szCs w:val="22"/>
        </w:rPr>
        <w:tab/>
      </w:r>
      <w:r>
        <w:rPr>
          <w:sz w:val="22"/>
          <w:szCs w:val="22"/>
        </w:rPr>
        <w:tab/>
        <w:t xml:space="preserve">SECOND:  </w:t>
      </w:r>
      <w:r w:rsidR="0082617F">
        <w:rPr>
          <w:sz w:val="22"/>
          <w:szCs w:val="22"/>
        </w:rPr>
        <w:t>Marcia Mohre</w:t>
      </w:r>
      <w:r>
        <w:rPr>
          <w:sz w:val="22"/>
          <w:szCs w:val="22"/>
        </w:rPr>
        <w:tab/>
        <w:t>MOTION PASSED</w:t>
      </w:r>
    </w:p>
    <w:p w14:paraId="41077DB7" w14:textId="77777777" w:rsidR="0075565B" w:rsidRDefault="0075565B" w:rsidP="005E2893">
      <w:pPr>
        <w:pStyle w:val="Quick1"/>
        <w:numPr>
          <w:ilvl w:val="0"/>
          <w:numId w:val="0"/>
        </w:numPr>
        <w:tabs>
          <w:tab w:val="left" w:pos="-1440"/>
        </w:tabs>
        <w:jc w:val="both"/>
        <w:rPr>
          <w:sz w:val="22"/>
          <w:szCs w:val="22"/>
        </w:rPr>
      </w:pPr>
    </w:p>
    <w:p w14:paraId="7A252F7D" w14:textId="3968B68B" w:rsidR="005E2893" w:rsidRPr="00FE166B" w:rsidRDefault="0075565B"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7F9BC2FF" w14:textId="77777777" w:rsidR="005E2893" w:rsidRPr="000B1AD8" w:rsidRDefault="005E2893" w:rsidP="005E2893">
      <w:pPr>
        <w:jc w:val="both"/>
        <w:rPr>
          <w:sz w:val="16"/>
          <w:szCs w:val="16"/>
        </w:rPr>
      </w:pPr>
    </w:p>
    <w:p w14:paraId="5079590E" w14:textId="7AD03357" w:rsidR="00C460BE" w:rsidRDefault="000E63EE" w:rsidP="00EF09B2">
      <w:pPr>
        <w:pStyle w:val="ListParagraph"/>
        <w:numPr>
          <w:ilvl w:val="0"/>
          <w:numId w:val="24"/>
        </w:numPr>
        <w:tabs>
          <w:tab w:val="left" w:pos="-1440"/>
        </w:tabs>
        <w:ind w:left="1080"/>
        <w:jc w:val="both"/>
      </w:pPr>
      <w:r>
        <w:t>FY2</w:t>
      </w:r>
      <w:r w:rsidR="00C460BE">
        <w:t>3</w:t>
      </w:r>
      <w:r>
        <w:t xml:space="preserve"> Utilization Report-</w:t>
      </w:r>
      <w:r w:rsidR="00646730" w:rsidRPr="00646730">
        <w:rPr>
          <w:szCs w:val="20"/>
        </w:rPr>
        <w:t xml:space="preserve"> Tonie Long reported the 4</w:t>
      </w:r>
      <w:r w:rsidR="00646730" w:rsidRPr="00646730">
        <w:rPr>
          <w:szCs w:val="20"/>
          <w:vertAlign w:val="superscript"/>
        </w:rPr>
        <w:t>th</w:t>
      </w:r>
      <w:r w:rsidR="00646730" w:rsidRPr="00646730">
        <w:rPr>
          <w:szCs w:val="20"/>
        </w:rPr>
        <w:t xml:space="preserve"> quarter totals were very good. Access to care showed improvement as OhioGuidestone implemented open access.  One complaint was filed for the quarter and it was resolved.  Residential numbers, number of days to treatment </w:t>
      </w:r>
      <w:r w:rsidR="00646730" w:rsidRPr="00BA7CAD">
        <w:rPr>
          <w:szCs w:val="20"/>
          <w:highlight w:val="yellow"/>
        </w:rPr>
        <w:t>and out/county</w:t>
      </w:r>
      <w:r w:rsidR="00646730" w:rsidRPr="00646730">
        <w:rPr>
          <w:szCs w:val="20"/>
        </w:rPr>
        <w:t xml:space="preserve"> are all in compliance.</w:t>
      </w:r>
      <w:r w:rsidR="005F19D3">
        <w:rPr>
          <w:szCs w:val="20"/>
        </w:rPr>
        <w:t xml:space="preserve">  Tonie will bring last year’s report for comparison to the next board meeting.</w:t>
      </w:r>
    </w:p>
    <w:p w14:paraId="1ED65AA7" w14:textId="0426683B" w:rsidR="005F40B6" w:rsidRDefault="00C441A0" w:rsidP="00C460BE">
      <w:pPr>
        <w:tabs>
          <w:tab w:val="left" w:pos="-1440"/>
        </w:tabs>
        <w:jc w:val="both"/>
      </w:pPr>
      <w:r>
        <w:t xml:space="preserve"> </w:t>
      </w:r>
    </w:p>
    <w:p w14:paraId="3EBC40DF" w14:textId="18F43C5E" w:rsidR="00440EF1" w:rsidRDefault="00F36DDE" w:rsidP="00C12BEE">
      <w:pPr>
        <w:pStyle w:val="ListParagraph"/>
        <w:numPr>
          <w:ilvl w:val="0"/>
          <w:numId w:val="24"/>
        </w:numPr>
        <w:tabs>
          <w:tab w:val="left" w:pos="-1440"/>
        </w:tabs>
        <w:ind w:left="1080"/>
        <w:jc w:val="both"/>
      </w:pPr>
      <w:r>
        <w:t>CEO Report-</w:t>
      </w:r>
      <w:r w:rsidR="009C1418">
        <w:t xml:space="preserve">Rob </w:t>
      </w:r>
      <w:r w:rsidR="004726CC">
        <w:t xml:space="preserve">introduced Angie Abels who will be the new Director of Finance &amp; Administration upon Diane’s retirement November 30, 2023.  </w:t>
      </w:r>
      <w:r w:rsidR="00496357">
        <w:t>N</w:t>
      </w:r>
      <w:r w:rsidR="008A0772">
        <w:t xml:space="preserve">ew </w:t>
      </w:r>
      <w:r w:rsidR="00496357">
        <w:t>H</w:t>
      </w:r>
      <w:r w:rsidR="008A0772">
        <w:t xml:space="preserve">ome </w:t>
      </w:r>
      <w:r w:rsidR="00496357">
        <w:t>D</w:t>
      </w:r>
      <w:r w:rsidR="008A0772">
        <w:t xml:space="preserve">evelopment </w:t>
      </w:r>
      <w:r w:rsidR="00496357">
        <w:t>C</w:t>
      </w:r>
      <w:r w:rsidR="008A0772">
        <w:t>ompany</w:t>
      </w:r>
      <w:r w:rsidR="00496357">
        <w:t xml:space="preserve"> was able to get additional funding from OFA</w:t>
      </w:r>
      <w:r w:rsidR="008A0772">
        <w:t xml:space="preserve"> for the Upton #2 project</w:t>
      </w:r>
      <w:r w:rsidR="00496357">
        <w:t>.  Rob reported Triangular Processing, Henry County Transportation Network</w:t>
      </w:r>
      <w:r w:rsidR="004726CC">
        <w:t xml:space="preserve"> </w:t>
      </w:r>
      <w:r w:rsidR="00496357">
        <w:t>and K&amp;P have</w:t>
      </w:r>
      <w:r w:rsidR="00F7315A">
        <w:t xml:space="preserve"> provided about 4,000 miles of transportation since April.  The Corrections Center of NW Ohio is adding a mental health wing to provide medicines and treatment for those in need.  </w:t>
      </w:r>
      <w:r w:rsidR="008A0772">
        <w:t>The goal is to open this wing by</w:t>
      </w:r>
      <w:r w:rsidR="00F7315A">
        <w:t xml:space="preserve"> November 1, 2023.</w:t>
      </w:r>
    </w:p>
    <w:p w14:paraId="574A838C" w14:textId="77777777" w:rsidR="00440EF1" w:rsidRDefault="00440EF1" w:rsidP="00440EF1">
      <w:pPr>
        <w:tabs>
          <w:tab w:val="left" w:pos="-1440"/>
        </w:tabs>
        <w:jc w:val="both"/>
      </w:pPr>
    </w:p>
    <w:p w14:paraId="656D6D0F" w14:textId="7CD1849A" w:rsidR="00044FE0" w:rsidRDefault="00044FE0" w:rsidP="00044FE0">
      <w:pPr>
        <w:pStyle w:val="Quick1"/>
        <w:numPr>
          <w:ilvl w:val="0"/>
          <w:numId w:val="24"/>
        </w:numPr>
        <w:tabs>
          <w:tab w:val="left" w:pos="-1440"/>
        </w:tabs>
        <w:ind w:left="1080"/>
        <w:jc w:val="both"/>
        <w:rPr>
          <w:szCs w:val="20"/>
        </w:rPr>
      </w:pPr>
      <w:r>
        <w:rPr>
          <w:szCs w:val="20"/>
        </w:rPr>
        <w:t xml:space="preserve">Board member </w:t>
      </w:r>
      <w:r w:rsidR="005F40B6">
        <w:rPr>
          <w:szCs w:val="20"/>
        </w:rPr>
        <w:t>Marcia Mohre</w:t>
      </w:r>
      <w:r>
        <w:rPr>
          <w:szCs w:val="20"/>
        </w:rPr>
        <w:t xml:space="preserve"> reported that </w:t>
      </w:r>
      <w:r w:rsidR="005F40B6">
        <w:rPr>
          <w:szCs w:val="20"/>
        </w:rPr>
        <w:t>s</w:t>
      </w:r>
      <w:r>
        <w:rPr>
          <w:szCs w:val="20"/>
        </w:rPr>
        <w:t>he has reviewed Policy 4.1 (Financial Conditions) and</w:t>
      </w:r>
    </w:p>
    <w:p w14:paraId="31FDBD4E" w14:textId="545D8836" w:rsidR="00044FE0" w:rsidRDefault="00044FE0" w:rsidP="00044FE0">
      <w:pPr>
        <w:pStyle w:val="Quick1"/>
        <w:numPr>
          <w:ilvl w:val="0"/>
          <w:numId w:val="0"/>
        </w:numPr>
        <w:tabs>
          <w:tab w:val="left" w:pos="-1440"/>
        </w:tabs>
        <w:ind w:left="1080" w:hanging="360"/>
        <w:jc w:val="both"/>
        <w:rPr>
          <w:szCs w:val="20"/>
        </w:rPr>
      </w:pPr>
      <w:r>
        <w:rPr>
          <w:szCs w:val="20"/>
        </w:rPr>
        <w:t xml:space="preserve">        that the Board is in compliance.</w:t>
      </w:r>
    </w:p>
    <w:p w14:paraId="233F5410" w14:textId="4692B8D0" w:rsidR="00D22FFD" w:rsidRDefault="00D22FFD" w:rsidP="00044FE0">
      <w:pPr>
        <w:pStyle w:val="Quick1"/>
        <w:numPr>
          <w:ilvl w:val="0"/>
          <w:numId w:val="0"/>
        </w:numPr>
        <w:tabs>
          <w:tab w:val="left" w:pos="-1440"/>
        </w:tabs>
        <w:ind w:left="1080" w:hanging="360"/>
        <w:jc w:val="both"/>
        <w:rPr>
          <w:szCs w:val="20"/>
        </w:rPr>
      </w:pPr>
    </w:p>
    <w:p w14:paraId="2C4AF8E8" w14:textId="4F45653C" w:rsidR="005C4F8B" w:rsidRPr="00FE166B" w:rsidRDefault="00E42BDA" w:rsidP="00B13C6F">
      <w:pPr>
        <w:pStyle w:val="Quick1"/>
        <w:numPr>
          <w:ilvl w:val="0"/>
          <w:numId w:val="0"/>
        </w:numPr>
        <w:tabs>
          <w:tab w:val="left" w:pos="-1440"/>
        </w:tabs>
        <w:jc w:val="both"/>
        <w:rPr>
          <w:sz w:val="22"/>
          <w:szCs w:val="22"/>
        </w:rPr>
      </w:pPr>
      <w:r>
        <w:rPr>
          <w:sz w:val="22"/>
          <w:szCs w:val="22"/>
        </w:rPr>
        <w:lastRenderedPageBreak/>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533B94DA" w14:textId="77777777" w:rsidR="00193BF4" w:rsidRPr="000B1AD8" w:rsidRDefault="00193BF4" w:rsidP="005F73A3">
      <w:pPr>
        <w:jc w:val="both"/>
        <w:rPr>
          <w:sz w:val="16"/>
          <w:szCs w:val="16"/>
        </w:rPr>
      </w:pPr>
    </w:p>
    <w:p w14:paraId="2FCA4E5B" w14:textId="1D74F631" w:rsidR="007E65BA" w:rsidRPr="00B90E1A" w:rsidRDefault="007E65BA" w:rsidP="007E65BA">
      <w:pPr>
        <w:pStyle w:val="ListParagraph"/>
        <w:numPr>
          <w:ilvl w:val="0"/>
          <w:numId w:val="29"/>
        </w:numPr>
        <w:ind w:left="1080"/>
        <w:jc w:val="both"/>
        <w:rPr>
          <w:szCs w:val="20"/>
        </w:rPr>
      </w:pPr>
      <w:r w:rsidRPr="00B90E1A">
        <w:rPr>
          <w:szCs w:val="20"/>
        </w:rPr>
        <w:t>To authorize</w:t>
      </w:r>
      <w:r w:rsidR="0023322E">
        <w:rPr>
          <w:szCs w:val="20"/>
        </w:rPr>
        <w:t xml:space="preserve"> filing calendar year 202</w:t>
      </w:r>
      <w:r w:rsidR="00440EF1">
        <w:rPr>
          <w:szCs w:val="20"/>
        </w:rPr>
        <w:t>3</w:t>
      </w:r>
      <w:r w:rsidR="0023322E">
        <w:rPr>
          <w:szCs w:val="20"/>
        </w:rPr>
        <w:t xml:space="preserve"> adjusted appropriations and estimated revenue as submitted to the Board, and to authorize the CEO to make any and all necessary adjustments to calendar year 202</w:t>
      </w:r>
      <w:r w:rsidR="00440EF1">
        <w:rPr>
          <w:szCs w:val="20"/>
        </w:rPr>
        <w:t>3</w:t>
      </w:r>
      <w:r w:rsidR="0023322E">
        <w:rPr>
          <w:szCs w:val="20"/>
        </w:rPr>
        <w:t xml:space="preserve"> appropriations and estimated revenue to carry on the fiscal functions of the Board as allowed in ORC Section 340.032.</w:t>
      </w:r>
      <w:r w:rsidRPr="00B90E1A">
        <w:rPr>
          <w:szCs w:val="20"/>
        </w:rPr>
        <w:t xml:space="preserve">  </w:t>
      </w:r>
      <w:r w:rsidR="0023322E" w:rsidRPr="002B3F94">
        <w:rPr>
          <w:i/>
          <w:sz w:val="18"/>
          <w:szCs w:val="18"/>
        </w:rPr>
        <w:t>(A copy follows the meeting minutes.)</w:t>
      </w:r>
      <w:r w:rsidR="0023322E" w:rsidRPr="00B90E1A">
        <w:rPr>
          <w:i/>
          <w:szCs w:val="20"/>
        </w:rPr>
        <w:t xml:space="preserve"> </w:t>
      </w:r>
      <w:r w:rsidRPr="00B90E1A">
        <w:rPr>
          <w:szCs w:val="20"/>
        </w:rPr>
        <w:t xml:space="preserve"> </w:t>
      </w:r>
    </w:p>
    <w:p w14:paraId="7F2CC6C1" w14:textId="310C45A0" w:rsidR="00044FE0" w:rsidRDefault="00044FE0" w:rsidP="00044FE0">
      <w:pPr>
        <w:pStyle w:val="ListParagraph"/>
        <w:numPr>
          <w:ilvl w:val="0"/>
          <w:numId w:val="29"/>
        </w:numPr>
        <w:ind w:left="1080"/>
        <w:jc w:val="both"/>
      </w:pPr>
      <w:r>
        <w:t xml:space="preserve">To authorize payment of the itemized list of bills as presented to the Board at the September </w:t>
      </w:r>
      <w:r w:rsidR="00440EF1">
        <w:t>14</w:t>
      </w:r>
      <w:r>
        <w:t>, 202</w:t>
      </w:r>
      <w:r w:rsidR="00440EF1">
        <w:t>3</w:t>
      </w:r>
      <w:r>
        <w:t xml:space="preserve"> board meeting under the provision of Then and Now Certificates.  </w:t>
      </w:r>
      <w:r w:rsidRPr="005E2893">
        <w:rPr>
          <w:i/>
          <w:sz w:val="18"/>
          <w:szCs w:val="18"/>
        </w:rPr>
        <w:t>(A copy of the list follows the meeting minutes.)</w:t>
      </w:r>
      <w:r>
        <w:t xml:space="preserve"> </w:t>
      </w:r>
    </w:p>
    <w:p w14:paraId="73D1E82D" w14:textId="3A5F3FEE" w:rsidR="0057161C" w:rsidRPr="00934DBF" w:rsidRDefault="0057161C" w:rsidP="0057161C">
      <w:pPr>
        <w:pStyle w:val="ListParagraph"/>
        <w:numPr>
          <w:ilvl w:val="0"/>
          <w:numId w:val="29"/>
        </w:numPr>
        <w:ind w:left="1080"/>
        <w:jc w:val="both"/>
        <w:rPr>
          <w:szCs w:val="20"/>
        </w:rPr>
      </w:pPr>
      <w:r w:rsidRPr="00B90E1A">
        <w:rPr>
          <w:szCs w:val="20"/>
        </w:rPr>
        <w:t xml:space="preserve">To authorize the </w:t>
      </w:r>
      <w:r w:rsidR="00934DBF" w:rsidRPr="00934DBF">
        <w:rPr>
          <w:szCs w:val="20"/>
        </w:rPr>
        <w:t xml:space="preserve">CEO to sign a Title XX contract with </w:t>
      </w:r>
      <w:proofErr w:type="spellStart"/>
      <w:r w:rsidR="00934DBF" w:rsidRPr="00934DBF">
        <w:rPr>
          <w:szCs w:val="20"/>
        </w:rPr>
        <w:t>Quadco</w:t>
      </w:r>
      <w:proofErr w:type="spellEnd"/>
      <w:r w:rsidR="00934DBF" w:rsidRPr="00934DBF">
        <w:rPr>
          <w:szCs w:val="20"/>
        </w:rPr>
        <w:t xml:space="preserve"> Rehabilitation Center to be used for vocational and employment services not to exceed $90,000 for the period of July 1, 202</w:t>
      </w:r>
      <w:r w:rsidR="00440EF1">
        <w:rPr>
          <w:szCs w:val="20"/>
        </w:rPr>
        <w:t>3</w:t>
      </w:r>
      <w:r w:rsidR="00934DBF" w:rsidRPr="00934DBF">
        <w:rPr>
          <w:szCs w:val="20"/>
        </w:rPr>
        <w:t xml:space="preserve"> through June 30, 202</w:t>
      </w:r>
      <w:r w:rsidR="00440EF1">
        <w:rPr>
          <w:szCs w:val="20"/>
        </w:rPr>
        <w:t>4</w:t>
      </w:r>
      <w:r w:rsidR="00934DBF" w:rsidRPr="00934DBF">
        <w:rPr>
          <w:szCs w:val="20"/>
        </w:rPr>
        <w:t>.</w:t>
      </w:r>
    </w:p>
    <w:p w14:paraId="2AC19C91" w14:textId="04A604AE" w:rsidR="0057161C" w:rsidRPr="00B90E1A" w:rsidRDefault="0057161C" w:rsidP="0057161C">
      <w:pPr>
        <w:pStyle w:val="ListParagraph"/>
        <w:numPr>
          <w:ilvl w:val="0"/>
          <w:numId w:val="29"/>
        </w:numPr>
        <w:ind w:left="1080"/>
        <w:rPr>
          <w:szCs w:val="20"/>
        </w:rPr>
      </w:pPr>
      <w:r w:rsidRPr="00B90E1A">
        <w:rPr>
          <w:szCs w:val="20"/>
        </w:rPr>
        <w:t xml:space="preserve">To </w:t>
      </w:r>
      <w:r w:rsidR="00934DBF" w:rsidRPr="00934DBF">
        <w:rPr>
          <w:szCs w:val="20"/>
        </w:rPr>
        <w:t>provide funding support to CASA in an amount not to exceed $25,000 for the period September 1, 202</w:t>
      </w:r>
      <w:r w:rsidR="00440EF1">
        <w:rPr>
          <w:szCs w:val="20"/>
        </w:rPr>
        <w:t>3</w:t>
      </w:r>
      <w:r w:rsidR="00934DBF" w:rsidRPr="00934DBF">
        <w:rPr>
          <w:szCs w:val="20"/>
        </w:rPr>
        <w:t xml:space="preserve"> through June 30, 202</w:t>
      </w:r>
      <w:r w:rsidR="00440EF1">
        <w:rPr>
          <w:szCs w:val="20"/>
        </w:rPr>
        <w:t>4</w:t>
      </w:r>
      <w:r w:rsidR="00934DBF" w:rsidRPr="00934DBF">
        <w:rPr>
          <w:szCs w:val="20"/>
        </w:rPr>
        <w:t>.</w:t>
      </w:r>
    </w:p>
    <w:p w14:paraId="60A02EFB" w14:textId="3D601EEA" w:rsidR="0057161C" w:rsidRPr="005F40B6" w:rsidRDefault="0057161C" w:rsidP="0057161C">
      <w:pPr>
        <w:pStyle w:val="ListParagraph"/>
        <w:numPr>
          <w:ilvl w:val="0"/>
          <w:numId w:val="29"/>
        </w:numPr>
        <w:ind w:left="1080"/>
        <w:jc w:val="both"/>
        <w:rPr>
          <w:szCs w:val="20"/>
        </w:rPr>
      </w:pPr>
      <w:r w:rsidRPr="00B90E1A">
        <w:rPr>
          <w:szCs w:val="20"/>
        </w:rPr>
        <w:t xml:space="preserve">To </w:t>
      </w:r>
      <w:r w:rsidR="00A9165E">
        <w:rPr>
          <w:szCs w:val="20"/>
        </w:rPr>
        <w:t xml:space="preserve">authorize the CEO to execute agreements with OhioGuidestone, Maumee Valley Guidance Center and Recovery Services of NW Ohio to administer the Community Transitions Program.  The total amount shall </w:t>
      </w:r>
      <w:r w:rsidR="00934DBF" w:rsidRPr="009779C3">
        <w:t>not exceed $</w:t>
      </w:r>
      <w:r w:rsidR="00440EF1">
        <w:t>35,598.70 f</w:t>
      </w:r>
      <w:r w:rsidR="00934DBF">
        <w:t xml:space="preserve">or the period </w:t>
      </w:r>
      <w:r w:rsidR="00A9165E">
        <w:t>July</w:t>
      </w:r>
      <w:r w:rsidR="00934DBF">
        <w:t xml:space="preserve"> 1, 202</w:t>
      </w:r>
      <w:r w:rsidR="00440EF1">
        <w:t>3</w:t>
      </w:r>
      <w:r w:rsidR="00934DBF">
        <w:t xml:space="preserve"> through June 30, 202</w:t>
      </w:r>
      <w:r w:rsidR="00440EF1">
        <w:t>4</w:t>
      </w:r>
      <w:r w:rsidR="00934DBF">
        <w:t>.</w:t>
      </w:r>
    </w:p>
    <w:p w14:paraId="5BA01656" w14:textId="48319E61" w:rsidR="005F40B6" w:rsidRDefault="005F40B6" w:rsidP="005F40B6">
      <w:pPr>
        <w:pStyle w:val="ListParagraph"/>
        <w:numPr>
          <w:ilvl w:val="0"/>
          <w:numId w:val="29"/>
        </w:numPr>
        <w:ind w:left="1080"/>
        <w:jc w:val="both"/>
        <w:rPr>
          <w:szCs w:val="20"/>
        </w:rPr>
      </w:pPr>
      <w:r w:rsidRPr="00B90E1A">
        <w:rPr>
          <w:szCs w:val="20"/>
        </w:rPr>
        <w:t xml:space="preserve">To authorize the CEO </w:t>
      </w:r>
      <w:r w:rsidRPr="00934DBF">
        <w:rPr>
          <w:szCs w:val="20"/>
        </w:rPr>
        <w:t xml:space="preserve">to </w:t>
      </w:r>
      <w:r>
        <w:rPr>
          <w:szCs w:val="20"/>
        </w:rPr>
        <w:t>sign an amendment</w:t>
      </w:r>
      <w:r w:rsidR="009F16E4">
        <w:rPr>
          <w:szCs w:val="20"/>
        </w:rPr>
        <w:t xml:space="preserve"> to the SFY 202</w:t>
      </w:r>
      <w:r w:rsidR="00440EF1">
        <w:rPr>
          <w:szCs w:val="20"/>
        </w:rPr>
        <w:t>4</w:t>
      </w:r>
      <w:r w:rsidR="009F16E4">
        <w:rPr>
          <w:szCs w:val="20"/>
        </w:rPr>
        <w:t xml:space="preserve"> contract with</w:t>
      </w:r>
      <w:r w:rsidRPr="00934DBF">
        <w:rPr>
          <w:szCs w:val="20"/>
        </w:rPr>
        <w:t xml:space="preserve"> </w:t>
      </w:r>
      <w:r>
        <w:rPr>
          <w:szCs w:val="20"/>
        </w:rPr>
        <w:t xml:space="preserve">Maumee Valley Guidance </w:t>
      </w:r>
      <w:r w:rsidRPr="00934DBF">
        <w:rPr>
          <w:szCs w:val="20"/>
        </w:rPr>
        <w:t xml:space="preserve">Center </w:t>
      </w:r>
      <w:r w:rsidR="000710C1">
        <w:rPr>
          <w:szCs w:val="20"/>
        </w:rPr>
        <w:t xml:space="preserve">for </w:t>
      </w:r>
      <w:r>
        <w:rPr>
          <w:szCs w:val="20"/>
        </w:rPr>
        <w:t>an amount not to exceed $</w:t>
      </w:r>
      <w:r w:rsidR="009F16E4">
        <w:rPr>
          <w:szCs w:val="20"/>
        </w:rPr>
        <w:t>1</w:t>
      </w:r>
      <w:r w:rsidR="00440EF1">
        <w:rPr>
          <w:szCs w:val="20"/>
        </w:rPr>
        <w:t>9</w:t>
      </w:r>
      <w:r>
        <w:rPr>
          <w:szCs w:val="20"/>
        </w:rPr>
        <w:t>,</w:t>
      </w:r>
      <w:r w:rsidR="00440EF1">
        <w:rPr>
          <w:szCs w:val="20"/>
        </w:rPr>
        <w:t>880</w:t>
      </w:r>
      <w:r>
        <w:rPr>
          <w:szCs w:val="20"/>
        </w:rPr>
        <w:t>.</w:t>
      </w:r>
      <w:r w:rsidR="000710C1">
        <w:rPr>
          <w:szCs w:val="20"/>
        </w:rPr>
        <w:t>0</w:t>
      </w:r>
      <w:r w:rsidR="009F16E4">
        <w:rPr>
          <w:szCs w:val="20"/>
        </w:rPr>
        <w:t xml:space="preserve">0 </w:t>
      </w:r>
      <w:r>
        <w:rPr>
          <w:szCs w:val="20"/>
        </w:rPr>
        <w:t>for the period July 1, 202</w:t>
      </w:r>
      <w:r w:rsidR="00440EF1">
        <w:rPr>
          <w:szCs w:val="20"/>
        </w:rPr>
        <w:t>3</w:t>
      </w:r>
      <w:r>
        <w:rPr>
          <w:szCs w:val="20"/>
        </w:rPr>
        <w:t xml:space="preserve"> through June 3</w:t>
      </w:r>
      <w:r w:rsidRPr="00934DBF">
        <w:rPr>
          <w:szCs w:val="20"/>
        </w:rPr>
        <w:t>0, 202</w:t>
      </w:r>
      <w:r w:rsidR="00440EF1">
        <w:rPr>
          <w:szCs w:val="20"/>
        </w:rPr>
        <w:t>4</w:t>
      </w:r>
      <w:r w:rsidRPr="00934DBF">
        <w:rPr>
          <w:szCs w:val="20"/>
        </w:rPr>
        <w:t>.</w:t>
      </w:r>
    </w:p>
    <w:p w14:paraId="2A67037A" w14:textId="77777777" w:rsidR="006F7225" w:rsidRPr="00B90E1A" w:rsidRDefault="006F7225" w:rsidP="006F7225">
      <w:pPr>
        <w:pStyle w:val="ListParagraph"/>
        <w:ind w:left="1080"/>
        <w:jc w:val="both"/>
        <w:rPr>
          <w:szCs w:val="20"/>
        </w:rPr>
      </w:pPr>
    </w:p>
    <w:p w14:paraId="44C04ECE" w14:textId="1E128FB9"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C460BE">
        <w:rPr>
          <w:b/>
          <w:sz w:val="22"/>
          <w:szCs w:val="22"/>
        </w:rPr>
        <w:t>9-14-23</w:t>
      </w:r>
      <w:r>
        <w:rPr>
          <w:b/>
          <w:sz w:val="22"/>
          <w:szCs w:val="22"/>
        </w:rPr>
        <w:t>-</w:t>
      </w:r>
      <w:r w:rsidR="0082617F">
        <w:rPr>
          <w:b/>
          <w:sz w:val="22"/>
          <w:szCs w:val="22"/>
        </w:rPr>
        <w:t>4</w:t>
      </w:r>
      <w:r>
        <w:rPr>
          <w:b/>
          <w:sz w:val="22"/>
          <w:szCs w:val="22"/>
        </w:rPr>
        <w:t xml:space="preserve"> Vote</w:t>
      </w:r>
    </w:p>
    <w:p w14:paraId="209C1A11" w14:textId="295D5F85"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82617F">
        <w:rPr>
          <w:sz w:val="22"/>
          <w:szCs w:val="22"/>
        </w:rPr>
        <w:t xml:space="preserve">  Tod Hug</w:t>
      </w:r>
      <w:r w:rsidR="0082617F">
        <w:rPr>
          <w:sz w:val="22"/>
          <w:szCs w:val="22"/>
        </w:rPr>
        <w:tab/>
      </w:r>
      <w:r w:rsidR="0023322E">
        <w:rPr>
          <w:sz w:val="22"/>
          <w:szCs w:val="22"/>
        </w:rPr>
        <w:t xml:space="preserve"> </w:t>
      </w:r>
      <w:r>
        <w:rPr>
          <w:sz w:val="22"/>
          <w:szCs w:val="22"/>
        </w:rPr>
        <w:tab/>
      </w:r>
      <w:r w:rsidR="00044FE0">
        <w:rPr>
          <w:sz w:val="22"/>
          <w:szCs w:val="22"/>
        </w:rPr>
        <w:tab/>
      </w:r>
      <w:r>
        <w:rPr>
          <w:sz w:val="22"/>
          <w:szCs w:val="22"/>
        </w:rPr>
        <w:t>SECOND:</w:t>
      </w:r>
      <w:r w:rsidR="0082617F">
        <w:rPr>
          <w:sz w:val="22"/>
          <w:szCs w:val="22"/>
        </w:rPr>
        <w:t xml:space="preserve">  Karen Bleeks</w:t>
      </w:r>
      <w:r w:rsidR="00044FE0">
        <w:rPr>
          <w:sz w:val="22"/>
          <w:szCs w:val="22"/>
        </w:rPr>
        <w:tab/>
      </w:r>
      <w:r w:rsidR="00AC5323">
        <w:rPr>
          <w:sz w:val="22"/>
          <w:szCs w:val="22"/>
        </w:rPr>
        <w:t>MOTION PASSED</w:t>
      </w:r>
    </w:p>
    <w:p w14:paraId="1FA0C0DD" w14:textId="77777777" w:rsidR="00B6388D" w:rsidRDefault="00B6388D" w:rsidP="00AC5323">
      <w:pPr>
        <w:pStyle w:val="Quick1"/>
        <w:numPr>
          <w:ilvl w:val="0"/>
          <w:numId w:val="0"/>
        </w:numPr>
        <w:tabs>
          <w:tab w:val="left" w:pos="-1440"/>
        </w:tabs>
        <w:ind w:left="720" w:hanging="720"/>
        <w:jc w:val="both"/>
        <w:rPr>
          <w:sz w:val="22"/>
          <w:szCs w:val="22"/>
        </w:rPr>
      </w:pPr>
    </w:p>
    <w:p w14:paraId="7513AB15" w14:textId="07A37D82" w:rsidR="00B81880" w:rsidRDefault="00E42BDA" w:rsidP="007A4932">
      <w:pPr>
        <w:pStyle w:val="Quick1"/>
        <w:numPr>
          <w:ilvl w:val="0"/>
          <w:numId w:val="0"/>
        </w:num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14:paraId="0E974BCE" w14:textId="77777777" w:rsidR="00B81880" w:rsidRPr="000F473F" w:rsidRDefault="00B81880" w:rsidP="005F73A3">
      <w:pPr>
        <w:tabs>
          <w:tab w:val="left" w:pos="-1440"/>
        </w:tabs>
        <w:ind w:left="720" w:hanging="720"/>
        <w:jc w:val="both"/>
        <w:rPr>
          <w:sz w:val="16"/>
          <w:szCs w:val="16"/>
        </w:rPr>
      </w:pPr>
    </w:p>
    <w:p w14:paraId="67CFBB09" w14:textId="55E4B57D" w:rsidR="00440EF1" w:rsidRPr="00B12979" w:rsidRDefault="00440EF1" w:rsidP="008223FF">
      <w:pPr>
        <w:pStyle w:val="ListParagraph"/>
        <w:numPr>
          <w:ilvl w:val="0"/>
          <w:numId w:val="31"/>
        </w:numPr>
        <w:tabs>
          <w:tab w:val="left" w:pos="-1440"/>
        </w:tabs>
        <w:jc w:val="both"/>
        <w:rPr>
          <w:szCs w:val="20"/>
        </w:rPr>
      </w:pPr>
      <w:r w:rsidRPr="00B12979">
        <w:rPr>
          <w:szCs w:val="20"/>
        </w:rPr>
        <w:t>Personnel Committee Report</w:t>
      </w:r>
      <w:r w:rsidR="005F19D3" w:rsidRPr="00B12979">
        <w:rPr>
          <w:szCs w:val="20"/>
        </w:rPr>
        <w:t>-Sandy Herman reported that the committee met on August 18, 2023.  She presented a timeline</w:t>
      </w:r>
      <w:r w:rsidR="00B12979" w:rsidRPr="00B12979">
        <w:rPr>
          <w:szCs w:val="20"/>
        </w:rPr>
        <w:t>.  Interviews begin on October 2 and will be completed by October 12.</w:t>
      </w:r>
      <w:r w:rsidR="005F19D3" w:rsidRPr="00B12979">
        <w:rPr>
          <w:szCs w:val="20"/>
        </w:rPr>
        <w:t xml:space="preserve">  </w:t>
      </w:r>
    </w:p>
    <w:p w14:paraId="706A0D07" w14:textId="77777777" w:rsidR="00440EF1" w:rsidRPr="00440EF1" w:rsidRDefault="00440EF1" w:rsidP="00440EF1">
      <w:pPr>
        <w:tabs>
          <w:tab w:val="left" w:pos="-1440"/>
        </w:tabs>
        <w:jc w:val="both"/>
        <w:rPr>
          <w:szCs w:val="20"/>
        </w:rPr>
      </w:pPr>
    </w:p>
    <w:p w14:paraId="5D43C506" w14:textId="30AE41B5" w:rsidR="009921E9" w:rsidRDefault="00044FE0" w:rsidP="00B81880">
      <w:pPr>
        <w:pStyle w:val="ListParagraph"/>
        <w:numPr>
          <w:ilvl w:val="0"/>
          <w:numId w:val="31"/>
        </w:numPr>
        <w:tabs>
          <w:tab w:val="left" w:pos="-1440"/>
        </w:tabs>
        <w:jc w:val="both"/>
        <w:rPr>
          <w:szCs w:val="20"/>
        </w:rPr>
      </w:pPr>
      <w:r>
        <w:rPr>
          <w:szCs w:val="20"/>
        </w:rPr>
        <w:t>Board members are reminded to send any change in email/address</w:t>
      </w:r>
      <w:r w:rsidR="009F16E4">
        <w:rPr>
          <w:szCs w:val="20"/>
        </w:rPr>
        <w:t>/phone number</w:t>
      </w:r>
      <w:r>
        <w:rPr>
          <w:szCs w:val="20"/>
        </w:rPr>
        <w:t xml:space="preserve"> to Diane.</w:t>
      </w:r>
      <w:r w:rsidR="0023322E">
        <w:rPr>
          <w:szCs w:val="20"/>
        </w:rPr>
        <w:t xml:space="preserve">  </w:t>
      </w:r>
    </w:p>
    <w:p w14:paraId="57FF1863" w14:textId="77777777" w:rsidR="00440EF1" w:rsidRPr="00440EF1" w:rsidRDefault="00440EF1" w:rsidP="00440EF1">
      <w:pPr>
        <w:tabs>
          <w:tab w:val="left" w:pos="-1440"/>
        </w:tabs>
        <w:jc w:val="both"/>
        <w:rPr>
          <w:szCs w:val="20"/>
        </w:rPr>
      </w:pPr>
    </w:p>
    <w:p w14:paraId="37301E9E" w14:textId="30197FAC" w:rsidR="001D0362" w:rsidRDefault="00E42BDA" w:rsidP="007E65BA">
      <w:pPr>
        <w:tabs>
          <w:tab w:val="left" w:pos="-1440"/>
        </w:tabs>
        <w:ind w:left="720" w:hanging="720"/>
        <w:jc w:val="both"/>
        <w:rPr>
          <w:sz w:val="22"/>
          <w:szCs w:val="22"/>
        </w:rPr>
      </w:pPr>
      <w:r>
        <w:rPr>
          <w:sz w:val="22"/>
          <w:szCs w:val="22"/>
        </w:rPr>
        <w:t>8</w:t>
      </w:r>
      <w:r w:rsidR="007E65BA">
        <w:rPr>
          <w:sz w:val="22"/>
          <w:szCs w:val="22"/>
        </w:rPr>
        <w:t>.</w:t>
      </w:r>
      <w:r w:rsidR="007E65BA">
        <w:rPr>
          <w:sz w:val="22"/>
          <w:szCs w:val="22"/>
        </w:rPr>
        <w:tab/>
        <w:t>Executive Session</w:t>
      </w:r>
    </w:p>
    <w:p w14:paraId="3E9AF3D6" w14:textId="77777777" w:rsidR="001E1DD9" w:rsidRDefault="001E1DD9" w:rsidP="00302D66">
      <w:pPr>
        <w:pStyle w:val="Quick1"/>
        <w:numPr>
          <w:ilvl w:val="0"/>
          <w:numId w:val="0"/>
        </w:numPr>
        <w:tabs>
          <w:tab w:val="left" w:pos="-1440"/>
        </w:tabs>
        <w:jc w:val="both"/>
        <w:rPr>
          <w:sz w:val="22"/>
          <w:szCs w:val="22"/>
        </w:rPr>
      </w:pPr>
      <w:r>
        <w:rPr>
          <w:sz w:val="22"/>
          <w:szCs w:val="22"/>
        </w:rPr>
        <w:tab/>
      </w:r>
    </w:p>
    <w:p w14:paraId="4C1370E9" w14:textId="59892BB0" w:rsidR="00696A92" w:rsidRDefault="001E1DD9" w:rsidP="00302D66">
      <w:pPr>
        <w:pStyle w:val="Quick1"/>
        <w:numPr>
          <w:ilvl w:val="0"/>
          <w:numId w:val="0"/>
        </w:numPr>
        <w:tabs>
          <w:tab w:val="left" w:pos="-1440"/>
        </w:tabs>
        <w:jc w:val="both"/>
        <w:rPr>
          <w:sz w:val="22"/>
          <w:szCs w:val="22"/>
        </w:rPr>
      </w:pPr>
      <w:r>
        <w:rPr>
          <w:sz w:val="22"/>
          <w:szCs w:val="22"/>
        </w:rPr>
        <w:tab/>
        <w:t>No executive session was needed.</w:t>
      </w:r>
    </w:p>
    <w:p w14:paraId="6FC28BD1" w14:textId="43E1D64C" w:rsidR="00CF5DE6" w:rsidRDefault="00CF5DE6"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pPr>
    </w:p>
    <w:p w14:paraId="06C85FBB" w14:textId="40A50197" w:rsidR="00213A18" w:rsidRPr="00FE166B" w:rsidRDefault="00E42BDA" w:rsidP="0001127E">
      <w:pPr>
        <w:widowControl/>
        <w:overflowPunct w:val="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14:paraId="500D4194" w14:textId="77777777" w:rsidR="00184E4C" w:rsidRPr="000B1AD8" w:rsidRDefault="00184E4C" w:rsidP="005F73A3">
      <w:pPr>
        <w:widowControl/>
        <w:overflowPunct w:val="0"/>
        <w:ind w:left="1440" w:hanging="720"/>
        <w:jc w:val="both"/>
        <w:textAlignment w:val="baseline"/>
        <w:rPr>
          <w:sz w:val="16"/>
          <w:szCs w:val="16"/>
        </w:rPr>
      </w:pPr>
    </w:p>
    <w:p w14:paraId="2799B0E5" w14:textId="7C70724F"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C460BE">
        <w:rPr>
          <w:b/>
          <w:sz w:val="24"/>
          <w:szCs w:val="20"/>
        </w:rPr>
        <w:t>9-14-23</w:t>
      </w:r>
      <w:r w:rsidRPr="00B12372">
        <w:rPr>
          <w:b/>
          <w:sz w:val="22"/>
          <w:szCs w:val="22"/>
        </w:rPr>
        <w:t>-</w:t>
      </w:r>
      <w:r w:rsidR="0082617F">
        <w:rPr>
          <w:b/>
          <w:sz w:val="22"/>
          <w:szCs w:val="22"/>
        </w:rPr>
        <w:t>5</w:t>
      </w:r>
      <w:r w:rsidRPr="00B12372">
        <w:rPr>
          <w:b/>
          <w:sz w:val="22"/>
          <w:szCs w:val="22"/>
        </w:rPr>
        <w:t xml:space="preserve"> Vote</w:t>
      </w:r>
    </w:p>
    <w:p w14:paraId="4E240AC5" w14:textId="0E1D2A22" w:rsidR="009921E9" w:rsidRPr="00FE166B" w:rsidRDefault="00052B11" w:rsidP="005F73A3">
      <w:pPr>
        <w:pStyle w:val="Quick1"/>
        <w:numPr>
          <w:ilvl w:val="0"/>
          <w:numId w:val="0"/>
        </w:numPr>
        <w:tabs>
          <w:tab w:val="left" w:pos="-1440"/>
        </w:tabs>
        <w:ind w:left="720" w:hanging="720"/>
        <w:jc w:val="both"/>
        <w:rPr>
          <w:sz w:val="22"/>
          <w:szCs w:val="22"/>
        </w:rPr>
      </w:pPr>
      <w:r>
        <w:rPr>
          <w:sz w:val="22"/>
          <w:szCs w:val="22"/>
        </w:rPr>
        <w:tab/>
        <w:t>MOTION:</w:t>
      </w:r>
      <w:r w:rsidR="0082617F">
        <w:rPr>
          <w:sz w:val="22"/>
          <w:szCs w:val="22"/>
        </w:rPr>
        <w:t xml:space="preserve">  Stephen Seagrave</w:t>
      </w:r>
      <w:r w:rsidR="00BB01E1">
        <w:rPr>
          <w:sz w:val="22"/>
          <w:szCs w:val="22"/>
        </w:rPr>
        <w:tab/>
      </w:r>
      <w:r w:rsidR="00044FE0">
        <w:rPr>
          <w:sz w:val="22"/>
          <w:szCs w:val="22"/>
        </w:rPr>
        <w:tab/>
      </w:r>
      <w:r w:rsidR="009921E9">
        <w:rPr>
          <w:sz w:val="22"/>
          <w:szCs w:val="22"/>
        </w:rPr>
        <w:t>SECOND:</w:t>
      </w:r>
      <w:r w:rsidR="0082617F">
        <w:rPr>
          <w:sz w:val="22"/>
          <w:szCs w:val="22"/>
        </w:rPr>
        <w:t xml:space="preserve">  Sandy Herman</w:t>
      </w:r>
      <w:r w:rsidR="009921E9">
        <w:rPr>
          <w:sz w:val="22"/>
          <w:szCs w:val="22"/>
        </w:rPr>
        <w:tab/>
        <w:t>MOTION PASSED</w:t>
      </w:r>
    </w:p>
    <w:p w14:paraId="57BE0FA4" w14:textId="77777777" w:rsidR="00E04B77" w:rsidRPr="000B1AD8" w:rsidRDefault="00E04B77" w:rsidP="005F73A3">
      <w:pPr>
        <w:widowControl/>
        <w:overflowPunct w:val="0"/>
        <w:ind w:left="720" w:hanging="720"/>
        <w:jc w:val="both"/>
        <w:textAlignment w:val="baseline"/>
        <w:rPr>
          <w:sz w:val="16"/>
          <w:szCs w:val="16"/>
          <w:u w:val="single"/>
        </w:rPr>
      </w:pPr>
    </w:p>
    <w:p w14:paraId="316AEBE2" w14:textId="04BD5BAD" w:rsidR="00FD505A" w:rsidRDefault="00B6388D" w:rsidP="00E20E1C">
      <w:pPr>
        <w:ind w:firstLine="720"/>
        <w:jc w:val="both"/>
        <w:rPr>
          <w:szCs w:val="20"/>
        </w:rPr>
      </w:pPr>
      <w:r>
        <w:rPr>
          <w:szCs w:val="20"/>
        </w:rPr>
        <w:t>The meeting adjourned at</w:t>
      </w:r>
      <w:r w:rsidR="001E1DD9">
        <w:rPr>
          <w:szCs w:val="20"/>
        </w:rPr>
        <w:t xml:space="preserve"> </w:t>
      </w:r>
      <w:r w:rsidR="0082617F">
        <w:rPr>
          <w:szCs w:val="20"/>
        </w:rPr>
        <w:t>6:10</w:t>
      </w:r>
      <w:r w:rsidR="002539A0">
        <w:rPr>
          <w:szCs w:val="20"/>
        </w:rPr>
        <w:t xml:space="preserve"> </w:t>
      </w:r>
      <w:r>
        <w:rPr>
          <w:szCs w:val="20"/>
        </w:rPr>
        <w:t>p.m.</w:t>
      </w:r>
    </w:p>
    <w:p w14:paraId="6DE806C1" w14:textId="77777777" w:rsidR="00A3740D" w:rsidRDefault="00A3740D" w:rsidP="00E20E1C">
      <w:pPr>
        <w:ind w:firstLine="720"/>
        <w:jc w:val="both"/>
        <w:rPr>
          <w:szCs w:val="20"/>
        </w:rPr>
      </w:pPr>
    </w:p>
    <w:p w14:paraId="79580927" w14:textId="77777777" w:rsidR="00A3740D" w:rsidRDefault="00A3740D" w:rsidP="00E20E1C">
      <w:pPr>
        <w:ind w:firstLine="720"/>
        <w:jc w:val="both"/>
        <w:rPr>
          <w:sz w:val="24"/>
          <w:u w:val="single"/>
        </w:rPr>
      </w:pPr>
    </w:p>
    <w:p w14:paraId="416424D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9E70A54" w14:textId="1F67BD68"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467F10">
        <w:rPr>
          <w:sz w:val="20"/>
          <w:szCs w:val="20"/>
        </w:rPr>
        <w:t>John Nye</w:t>
      </w:r>
      <w:r w:rsidRPr="005F73A3">
        <w:rPr>
          <w:sz w:val="20"/>
          <w:szCs w:val="20"/>
        </w:rPr>
        <w:tab/>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D2C4" w14:textId="77777777" w:rsidR="0023322E" w:rsidRDefault="0023322E">
      <w:r>
        <w:separator/>
      </w:r>
    </w:p>
  </w:endnote>
  <w:endnote w:type="continuationSeparator" w:id="0">
    <w:p w14:paraId="13CAAD40" w14:textId="77777777" w:rsidR="0023322E" w:rsidRDefault="002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D50B" w14:textId="77777777" w:rsidR="0023322E" w:rsidRDefault="0051550D">
    <w:pPr>
      <w:pStyle w:val="Footer"/>
      <w:framePr w:wrap="around" w:vAnchor="text" w:hAnchor="margin" w:xAlign="center" w:y="1"/>
      <w:rPr>
        <w:rStyle w:val="PageNumber"/>
      </w:rPr>
    </w:pPr>
    <w:r>
      <w:rPr>
        <w:rStyle w:val="PageNumber"/>
      </w:rPr>
      <w:fldChar w:fldCharType="begin"/>
    </w:r>
    <w:r w:rsidR="0023322E">
      <w:rPr>
        <w:rStyle w:val="PageNumber"/>
      </w:rPr>
      <w:instrText xml:space="preserve">PAGE  </w:instrText>
    </w:r>
    <w:r>
      <w:rPr>
        <w:rStyle w:val="PageNumber"/>
      </w:rPr>
      <w:fldChar w:fldCharType="end"/>
    </w:r>
  </w:p>
  <w:p w14:paraId="1E28F8BD" w14:textId="77777777" w:rsidR="0023322E" w:rsidRDefault="0023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FC66" w14:textId="77777777" w:rsidR="0023322E" w:rsidRDefault="0023322E">
      <w:r>
        <w:separator/>
      </w:r>
    </w:p>
  </w:footnote>
  <w:footnote w:type="continuationSeparator" w:id="0">
    <w:p w14:paraId="2861F36F" w14:textId="77777777" w:rsidR="0023322E" w:rsidRDefault="0023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6B3DD9"/>
    <w:multiLevelType w:val="multilevel"/>
    <w:tmpl w:val="DB9C92FA"/>
    <w:lvl w:ilvl="0">
      <w:start w:val="9"/>
      <w:numFmt w:val="decimal"/>
      <w:lvlText w:val="%1"/>
      <w:lvlJc w:val="left"/>
      <w:pPr>
        <w:ind w:left="930" w:hanging="930"/>
      </w:pPr>
      <w:rPr>
        <w:rFonts w:hint="default"/>
      </w:rPr>
    </w:lvl>
    <w:lvl w:ilvl="1">
      <w:start w:val="14"/>
      <w:numFmt w:val="decimal"/>
      <w:lvlText w:val="%1-%2"/>
      <w:lvlJc w:val="left"/>
      <w:pPr>
        <w:ind w:left="1170" w:hanging="930"/>
      </w:pPr>
      <w:rPr>
        <w:rFonts w:hint="default"/>
      </w:rPr>
    </w:lvl>
    <w:lvl w:ilvl="2">
      <w:start w:val="23"/>
      <w:numFmt w:val="decimal"/>
      <w:lvlText w:val="%1-%2-%3"/>
      <w:lvlJc w:val="left"/>
      <w:pPr>
        <w:ind w:left="1410" w:hanging="930"/>
      </w:pPr>
      <w:rPr>
        <w:rFonts w:hint="default"/>
      </w:rPr>
    </w:lvl>
    <w:lvl w:ilvl="3">
      <w:start w:val="1"/>
      <w:numFmt w:val="decimal"/>
      <w:lvlText w:val="%1-%2-%3-%4"/>
      <w:lvlJc w:val="left"/>
      <w:pPr>
        <w:ind w:left="1650" w:hanging="93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5"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790AB1"/>
    <w:multiLevelType w:val="multilevel"/>
    <w:tmpl w:val="9CB41850"/>
    <w:lvl w:ilvl="0">
      <w:start w:val="9"/>
      <w:numFmt w:val="decimal"/>
      <w:lvlText w:val="%1"/>
      <w:lvlJc w:val="left"/>
      <w:pPr>
        <w:ind w:left="930" w:hanging="930"/>
      </w:pPr>
      <w:rPr>
        <w:rFonts w:hint="default"/>
      </w:rPr>
    </w:lvl>
    <w:lvl w:ilvl="1">
      <w:start w:val="14"/>
      <w:numFmt w:val="decimal"/>
      <w:lvlText w:val="%1-%2"/>
      <w:lvlJc w:val="left"/>
      <w:pPr>
        <w:ind w:left="1170" w:hanging="930"/>
      </w:pPr>
      <w:rPr>
        <w:rFonts w:hint="default"/>
      </w:rPr>
    </w:lvl>
    <w:lvl w:ilvl="2">
      <w:start w:val="23"/>
      <w:numFmt w:val="decimal"/>
      <w:lvlText w:val="%1-%2-%3"/>
      <w:lvlJc w:val="left"/>
      <w:pPr>
        <w:ind w:left="1410" w:hanging="930"/>
      </w:pPr>
      <w:rPr>
        <w:rFonts w:hint="default"/>
      </w:rPr>
    </w:lvl>
    <w:lvl w:ilvl="3">
      <w:start w:val="3"/>
      <w:numFmt w:val="decimal"/>
      <w:lvlText w:val="%1-%2-%3-%4"/>
      <w:lvlJc w:val="left"/>
      <w:pPr>
        <w:ind w:left="1650" w:hanging="93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664E1C"/>
    <w:multiLevelType w:val="hybridMultilevel"/>
    <w:tmpl w:val="9CE0AB06"/>
    <w:lvl w:ilvl="0" w:tplc="C0B68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00302F"/>
    <w:multiLevelType w:val="multilevel"/>
    <w:tmpl w:val="59C2E2D0"/>
    <w:lvl w:ilvl="0">
      <w:start w:val="9"/>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931A60"/>
    <w:multiLevelType w:val="multilevel"/>
    <w:tmpl w:val="15606FAE"/>
    <w:lvl w:ilvl="0">
      <w:start w:val="99"/>
      <w:numFmt w:val="decimal"/>
      <w:lvlText w:val="%1"/>
      <w:lvlJc w:val="left"/>
      <w:pPr>
        <w:ind w:left="1035" w:hanging="1035"/>
      </w:pPr>
      <w:rPr>
        <w:rFonts w:hint="default"/>
      </w:rPr>
    </w:lvl>
    <w:lvl w:ilvl="1">
      <w:start w:val="14"/>
      <w:numFmt w:val="decimal"/>
      <w:lvlText w:val="%1-%2"/>
      <w:lvlJc w:val="left"/>
      <w:pPr>
        <w:ind w:left="1275" w:hanging="1035"/>
      </w:pPr>
      <w:rPr>
        <w:rFonts w:hint="default"/>
      </w:rPr>
    </w:lvl>
    <w:lvl w:ilvl="2">
      <w:start w:val="23"/>
      <w:numFmt w:val="decimal"/>
      <w:lvlText w:val="%1-%2-%3"/>
      <w:lvlJc w:val="left"/>
      <w:pPr>
        <w:ind w:left="1515" w:hanging="1035"/>
      </w:pPr>
      <w:rPr>
        <w:rFonts w:hint="default"/>
      </w:rPr>
    </w:lvl>
    <w:lvl w:ilvl="3">
      <w:start w:val="3"/>
      <w:numFmt w:val="decimal"/>
      <w:lvlText w:val="%1-%2-%3-%4"/>
      <w:lvlJc w:val="left"/>
      <w:pPr>
        <w:ind w:left="1755" w:hanging="103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C21E39"/>
    <w:multiLevelType w:val="hybridMultilevel"/>
    <w:tmpl w:val="318C2360"/>
    <w:lvl w:ilvl="0" w:tplc="264A6CBE">
      <w:start w:val="1"/>
      <w:numFmt w:val="upperLetter"/>
      <w:lvlText w:val="%1."/>
      <w:lvlJc w:val="left"/>
      <w:pPr>
        <w:ind w:left="9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BA5E2B"/>
    <w:multiLevelType w:val="multilevel"/>
    <w:tmpl w:val="DCAA254E"/>
    <w:lvl w:ilvl="0">
      <w:start w:val="9"/>
      <w:numFmt w:val="decimal"/>
      <w:lvlText w:val="%1"/>
      <w:lvlJc w:val="left"/>
      <w:pPr>
        <w:ind w:left="810" w:hanging="810"/>
      </w:pPr>
      <w:rPr>
        <w:rFonts w:hint="default"/>
      </w:rPr>
    </w:lvl>
    <w:lvl w:ilvl="1">
      <w:start w:val="8"/>
      <w:numFmt w:val="decimal"/>
      <w:lvlText w:val="%1-%2"/>
      <w:lvlJc w:val="left"/>
      <w:pPr>
        <w:ind w:left="1050" w:hanging="810"/>
      </w:pPr>
      <w:rPr>
        <w:rFonts w:hint="default"/>
      </w:rPr>
    </w:lvl>
    <w:lvl w:ilvl="2">
      <w:start w:val="22"/>
      <w:numFmt w:val="decimal"/>
      <w:lvlText w:val="%1-%2-%3"/>
      <w:lvlJc w:val="left"/>
      <w:pPr>
        <w:ind w:left="1290" w:hanging="810"/>
      </w:pPr>
      <w:rPr>
        <w:rFonts w:hint="default"/>
      </w:rPr>
    </w:lvl>
    <w:lvl w:ilvl="3">
      <w:start w:val="1"/>
      <w:numFmt w:val="decimal"/>
      <w:lvlText w:val="%1-%2-%3-%4"/>
      <w:lvlJc w:val="left"/>
      <w:pPr>
        <w:ind w:left="1530" w:hanging="81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6"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6937548">
    <w:abstractNumId w:val="0"/>
    <w:lvlOverride w:ilvl="0">
      <w:startOverride w:val="1"/>
      <w:lvl w:ilvl="0">
        <w:start w:val="1"/>
        <w:numFmt w:val="decimal"/>
        <w:pStyle w:val="Quick1"/>
        <w:lvlText w:val="%1."/>
        <w:lvlJc w:val="left"/>
      </w:lvl>
    </w:lvlOverride>
  </w:num>
  <w:num w:numId="2" w16cid:durableId="1145513880">
    <w:abstractNumId w:val="1"/>
    <w:lvlOverride w:ilvl="0">
      <w:startOverride w:val="1"/>
      <w:lvl w:ilvl="0">
        <w:start w:val="1"/>
        <w:numFmt w:val="decimal"/>
        <w:pStyle w:val="QuickA"/>
        <w:lvlText w:val="%1."/>
        <w:lvlJc w:val="left"/>
      </w:lvl>
    </w:lvlOverride>
  </w:num>
  <w:num w:numId="3" w16cid:durableId="831261313">
    <w:abstractNumId w:val="0"/>
    <w:lvlOverride w:ilvl="0">
      <w:startOverride w:val="13"/>
      <w:lvl w:ilvl="0">
        <w:start w:val="13"/>
        <w:numFmt w:val="decimal"/>
        <w:pStyle w:val="Quick1"/>
        <w:lvlText w:val="%1."/>
        <w:lvlJc w:val="left"/>
      </w:lvl>
    </w:lvlOverride>
  </w:num>
  <w:num w:numId="4" w16cid:durableId="636372647">
    <w:abstractNumId w:val="27"/>
  </w:num>
  <w:num w:numId="5" w16cid:durableId="890113651">
    <w:abstractNumId w:val="31"/>
  </w:num>
  <w:num w:numId="6" w16cid:durableId="697856295">
    <w:abstractNumId w:val="13"/>
  </w:num>
  <w:num w:numId="7" w16cid:durableId="1761414484">
    <w:abstractNumId w:val="0"/>
    <w:lvlOverride w:ilvl="0">
      <w:startOverride w:val="17"/>
      <w:lvl w:ilvl="0">
        <w:start w:val="17"/>
        <w:numFmt w:val="decimal"/>
        <w:pStyle w:val="Quick1"/>
        <w:lvlText w:val="%1."/>
        <w:lvlJc w:val="left"/>
      </w:lvl>
    </w:lvlOverride>
  </w:num>
  <w:num w:numId="8" w16cid:durableId="490024608">
    <w:abstractNumId w:val="30"/>
  </w:num>
  <w:num w:numId="9" w16cid:durableId="1824154159">
    <w:abstractNumId w:val="16"/>
  </w:num>
  <w:num w:numId="10" w16cid:durableId="1706245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1082174">
    <w:abstractNumId w:val="9"/>
  </w:num>
  <w:num w:numId="12" w16cid:durableId="2167131">
    <w:abstractNumId w:val="14"/>
  </w:num>
  <w:num w:numId="13" w16cid:durableId="1792430796">
    <w:abstractNumId w:val="35"/>
  </w:num>
  <w:num w:numId="14" w16cid:durableId="1353990353">
    <w:abstractNumId w:val="38"/>
  </w:num>
  <w:num w:numId="15" w16cid:durableId="1824393330">
    <w:abstractNumId w:val="10"/>
  </w:num>
  <w:num w:numId="16" w16cid:durableId="80611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872546">
    <w:abstractNumId w:val="8"/>
  </w:num>
  <w:num w:numId="18" w16cid:durableId="440614677">
    <w:abstractNumId w:val="15"/>
  </w:num>
  <w:num w:numId="19" w16cid:durableId="1159732914">
    <w:abstractNumId w:val="24"/>
  </w:num>
  <w:num w:numId="20" w16cid:durableId="1722482894">
    <w:abstractNumId w:val="7"/>
  </w:num>
  <w:num w:numId="21" w16cid:durableId="698437016">
    <w:abstractNumId w:val="21"/>
  </w:num>
  <w:num w:numId="22" w16cid:durableId="379138729">
    <w:abstractNumId w:val="34"/>
  </w:num>
  <w:num w:numId="23" w16cid:durableId="1588810595">
    <w:abstractNumId w:val="37"/>
  </w:num>
  <w:num w:numId="24" w16cid:durableId="406801512">
    <w:abstractNumId w:val="32"/>
  </w:num>
  <w:num w:numId="25" w16cid:durableId="959915516">
    <w:abstractNumId w:val="17"/>
  </w:num>
  <w:num w:numId="26" w16cid:durableId="299698937">
    <w:abstractNumId w:val="36"/>
  </w:num>
  <w:num w:numId="27" w16cid:durableId="1718696232">
    <w:abstractNumId w:val="28"/>
  </w:num>
  <w:num w:numId="28" w16cid:durableId="1426339849">
    <w:abstractNumId w:val="25"/>
  </w:num>
  <w:num w:numId="29" w16cid:durableId="1538738507">
    <w:abstractNumId w:val="6"/>
  </w:num>
  <w:num w:numId="30" w16cid:durableId="1764303747">
    <w:abstractNumId w:val="3"/>
  </w:num>
  <w:num w:numId="31" w16cid:durableId="1560748804">
    <w:abstractNumId w:val="2"/>
  </w:num>
  <w:num w:numId="32" w16cid:durableId="324405095">
    <w:abstractNumId w:val="4"/>
  </w:num>
  <w:num w:numId="33" w16cid:durableId="1357921436">
    <w:abstractNumId w:val="12"/>
  </w:num>
  <w:num w:numId="34" w16cid:durableId="1150437624">
    <w:abstractNumId w:val="19"/>
  </w:num>
  <w:num w:numId="35" w16cid:durableId="1017463797">
    <w:abstractNumId w:val="29"/>
  </w:num>
  <w:num w:numId="36" w16cid:durableId="466430937">
    <w:abstractNumId w:val="20"/>
  </w:num>
  <w:num w:numId="37" w16cid:durableId="1067797596">
    <w:abstractNumId w:val="33"/>
  </w:num>
  <w:num w:numId="38" w16cid:durableId="101389362">
    <w:abstractNumId w:val="22"/>
  </w:num>
  <w:num w:numId="39" w16cid:durableId="1271744633">
    <w:abstractNumId w:val="26"/>
  </w:num>
  <w:num w:numId="40" w16cid:durableId="142165654">
    <w:abstractNumId w:val="5"/>
  </w:num>
  <w:num w:numId="41" w16cid:durableId="1865170938">
    <w:abstractNumId w:val="23"/>
  </w:num>
  <w:num w:numId="42" w16cid:durableId="3267835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127E"/>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44FE0"/>
    <w:rsid w:val="000478F7"/>
    <w:rsid w:val="00052B11"/>
    <w:rsid w:val="00062917"/>
    <w:rsid w:val="00063E61"/>
    <w:rsid w:val="000710C1"/>
    <w:rsid w:val="0007115D"/>
    <w:rsid w:val="0007142F"/>
    <w:rsid w:val="00071A9F"/>
    <w:rsid w:val="0008013D"/>
    <w:rsid w:val="000837C5"/>
    <w:rsid w:val="00084F91"/>
    <w:rsid w:val="000919DA"/>
    <w:rsid w:val="000973E8"/>
    <w:rsid w:val="000A6533"/>
    <w:rsid w:val="000B1AD8"/>
    <w:rsid w:val="000B3F2E"/>
    <w:rsid w:val="000B6C09"/>
    <w:rsid w:val="000C4DD0"/>
    <w:rsid w:val="000D0CE9"/>
    <w:rsid w:val="000D3E38"/>
    <w:rsid w:val="000D5DCF"/>
    <w:rsid w:val="000D677C"/>
    <w:rsid w:val="000E63EE"/>
    <w:rsid w:val="000F1485"/>
    <w:rsid w:val="000F473F"/>
    <w:rsid w:val="000F497B"/>
    <w:rsid w:val="00102809"/>
    <w:rsid w:val="00102C3E"/>
    <w:rsid w:val="00105543"/>
    <w:rsid w:val="00105549"/>
    <w:rsid w:val="0010610D"/>
    <w:rsid w:val="00106BC0"/>
    <w:rsid w:val="0012606B"/>
    <w:rsid w:val="001313AE"/>
    <w:rsid w:val="00133193"/>
    <w:rsid w:val="00133235"/>
    <w:rsid w:val="00146E0D"/>
    <w:rsid w:val="00156B91"/>
    <w:rsid w:val="00160304"/>
    <w:rsid w:val="001635C7"/>
    <w:rsid w:val="0017044E"/>
    <w:rsid w:val="001758E2"/>
    <w:rsid w:val="00184E4C"/>
    <w:rsid w:val="001867F2"/>
    <w:rsid w:val="00193BF4"/>
    <w:rsid w:val="001A7A5D"/>
    <w:rsid w:val="001B1987"/>
    <w:rsid w:val="001B709E"/>
    <w:rsid w:val="001C1854"/>
    <w:rsid w:val="001C1876"/>
    <w:rsid w:val="001C198F"/>
    <w:rsid w:val="001C1E9C"/>
    <w:rsid w:val="001C3919"/>
    <w:rsid w:val="001D0362"/>
    <w:rsid w:val="001D061C"/>
    <w:rsid w:val="001D59D1"/>
    <w:rsid w:val="001E1DD9"/>
    <w:rsid w:val="001F5C62"/>
    <w:rsid w:val="002051AF"/>
    <w:rsid w:val="00205C60"/>
    <w:rsid w:val="00213A18"/>
    <w:rsid w:val="0021690A"/>
    <w:rsid w:val="00220415"/>
    <w:rsid w:val="00222C83"/>
    <w:rsid w:val="002265D2"/>
    <w:rsid w:val="00226640"/>
    <w:rsid w:val="00226839"/>
    <w:rsid w:val="00231A0B"/>
    <w:rsid w:val="0023322E"/>
    <w:rsid w:val="00235947"/>
    <w:rsid w:val="00235F2E"/>
    <w:rsid w:val="00236029"/>
    <w:rsid w:val="00240E85"/>
    <w:rsid w:val="00245D8F"/>
    <w:rsid w:val="002539A0"/>
    <w:rsid w:val="00262299"/>
    <w:rsid w:val="0026302A"/>
    <w:rsid w:val="002661FF"/>
    <w:rsid w:val="00272397"/>
    <w:rsid w:val="0028534E"/>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829"/>
    <w:rsid w:val="00302D66"/>
    <w:rsid w:val="00303E5D"/>
    <w:rsid w:val="00307704"/>
    <w:rsid w:val="003157CE"/>
    <w:rsid w:val="00315C4A"/>
    <w:rsid w:val="0032581C"/>
    <w:rsid w:val="00327F09"/>
    <w:rsid w:val="00331106"/>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31BB"/>
    <w:rsid w:val="00366478"/>
    <w:rsid w:val="00370B68"/>
    <w:rsid w:val="003710F7"/>
    <w:rsid w:val="00372C66"/>
    <w:rsid w:val="0037363C"/>
    <w:rsid w:val="003760A7"/>
    <w:rsid w:val="00377398"/>
    <w:rsid w:val="00383614"/>
    <w:rsid w:val="003853F4"/>
    <w:rsid w:val="0038563F"/>
    <w:rsid w:val="003860EE"/>
    <w:rsid w:val="00387ED7"/>
    <w:rsid w:val="003949D8"/>
    <w:rsid w:val="003A157C"/>
    <w:rsid w:val="003B575B"/>
    <w:rsid w:val="003C05BB"/>
    <w:rsid w:val="003C08CE"/>
    <w:rsid w:val="003D66AA"/>
    <w:rsid w:val="003E3B6D"/>
    <w:rsid w:val="003E5D5B"/>
    <w:rsid w:val="003E7DE2"/>
    <w:rsid w:val="003F0EB9"/>
    <w:rsid w:val="003F15AD"/>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0EF1"/>
    <w:rsid w:val="004465F5"/>
    <w:rsid w:val="004475E1"/>
    <w:rsid w:val="00450E8E"/>
    <w:rsid w:val="00455F3A"/>
    <w:rsid w:val="00456206"/>
    <w:rsid w:val="004652F0"/>
    <w:rsid w:val="00467F10"/>
    <w:rsid w:val="004726CC"/>
    <w:rsid w:val="004735B2"/>
    <w:rsid w:val="004750F0"/>
    <w:rsid w:val="00481D29"/>
    <w:rsid w:val="00483DAC"/>
    <w:rsid w:val="0048501A"/>
    <w:rsid w:val="00494C8D"/>
    <w:rsid w:val="00496357"/>
    <w:rsid w:val="004B00F8"/>
    <w:rsid w:val="004B046E"/>
    <w:rsid w:val="004B07FE"/>
    <w:rsid w:val="004C0C36"/>
    <w:rsid w:val="004C3A4D"/>
    <w:rsid w:val="004C60CC"/>
    <w:rsid w:val="004D1748"/>
    <w:rsid w:val="004D2BCA"/>
    <w:rsid w:val="004D40EA"/>
    <w:rsid w:val="004D7D0D"/>
    <w:rsid w:val="004E0E13"/>
    <w:rsid w:val="004E1160"/>
    <w:rsid w:val="004E37D9"/>
    <w:rsid w:val="004E3FD2"/>
    <w:rsid w:val="005000B4"/>
    <w:rsid w:val="00500CE2"/>
    <w:rsid w:val="00501323"/>
    <w:rsid w:val="005073EF"/>
    <w:rsid w:val="00507A1C"/>
    <w:rsid w:val="0051005D"/>
    <w:rsid w:val="005104CE"/>
    <w:rsid w:val="005130AA"/>
    <w:rsid w:val="005149A9"/>
    <w:rsid w:val="0051550D"/>
    <w:rsid w:val="0051730D"/>
    <w:rsid w:val="00524856"/>
    <w:rsid w:val="00531280"/>
    <w:rsid w:val="00532391"/>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2F7E"/>
    <w:rsid w:val="005E5025"/>
    <w:rsid w:val="005E5C4D"/>
    <w:rsid w:val="005F006E"/>
    <w:rsid w:val="005F0317"/>
    <w:rsid w:val="005F19D3"/>
    <w:rsid w:val="005F3863"/>
    <w:rsid w:val="005F3AC7"/>
    <w:rsid w:val="005F3E68"/>
    <w:rsid w:val="005F40B6"/>
    <w:rsid w:val="005F6FFD"/>
    <w:rsid w:val="005F73A3"/>
    <w:rsid w:val="006043E7"/>
    <w:rsid w:val="00611D39"/>
    <w:rsid w:val="00612516"/>
    <w:rsid w:val="00624293"/>
    <w:rsid w:val="00631B47"/>
    <w:rsid w:val="00634B3E"/>
    <w:rsid w:val="0063580C"/>
    <w:rsid w:val="006413AE"/>
    <w:rsid w:val="00645C19"/>
    <w:rsid w:val="00646730"/>
    <w:rsid w:val="00650AD9"/>
    <w:rsid w:val="0065289E"/>
    <w:rsid w:val="00652F50"/>
    <w:rsid w:val="006613F9"/>
    <w:rsid w:val="00663035"/>
    <w:rsid w:val="00664462"/>
    <w:rsid w:val="00673B23"/>
    <w:rsid w:val="0068310D"/>
    <w:rsid w:val="006833D8"/>
    <w:rsid w:val="0068795D"/>
    <w:rsid w:val="00687AE6"/>
    <w:rsid w:val="00696A92"/>
    <w:rsid w:val="00696FA9"/>
    <w:rsid w:val="006A00CC"/>
    <w:rsid w:val="006A13DB"/>
    <w:rsid w:val="006A3F3E"/>
    <w:rsid w:val="006A771D"/>
    <w:rsid w:val="006A7D2A"/>
    <w:rsid w:val="006B43C5"/>
    <w:rsid w:val="006B615B"/>
    <w:rsid w:val="006C3EAA"/>
    <w:rsid w:val="006D16AC"/>
    <w:rsid w:val="006D1F7F"/>
    <w:rsid w:val="006D30CB"/>
    <w:rsid w:val="006E2E5A"/>
    <w:rsid w:val="006E37B4"/>
    <w:rsid w:val="006E53C1"/>
    <w:rsid w:val="006F1ED2"/>
    <w:rsid w:val="006F2B62"/>
    <w:rsid w:val="006F6274"/>
    <w:rsid w:val="006F7225"/>
    <w:rsid w:val="00703AE8"/>
    <w:rsid w:val="007049D0"/>
    <w:rsid w:val="00736A7E"/>
    <w:rsid w:val="00747DF5"/>
    <w:rsid w:val="0075565B"/>
    <w:rsid w:val="00756857"/>
    <w:rsid w:val="00763A86"/>
    <w:rsid w:val="007658B0"/>
    <w:rsid w:val="00766AAB"/>
    <w:rsid w:val="0077355C"/>
    <w:rsid w:val="0077396A"/>
    <w:rsid w:val="007806AC"/>
    <w:rsid w:val="00781CAB"/>
    <w:rsid w:val="00785CDF"/>
    <w:rsid w:val="00794394"/>
    <w:rsid w:val="007A3B9B"/>
    <w:rsid w:val="007A4932"/>
    <w:rsid w:val="007A599B"/>
    <w:rsid w:val="007B15FD"/>
    <w:rsid w:val="007B1C7B"/>
    <w:rsid w:val="007B1FD6"/>
    <w:rsid w:val="007B4391"/>
    <w:rsid w:val="007B5746"/>
    <w:rsid w:val="007C3BAD"/>
    <w:rsid w:val="007C4B48"/>
    <w:rsid w:val="007E65BA"/>
    <w:rsid w:val="007F20D6"/>
    <w:rsid w:val="007F2FFF"/>
    <w:rsid w:val="007F5FC7"/>
    <w:rsid w:val="00801B16"/>
    <w:rsid w:val="00822A02"/>
    <w:rsid w:val="008251B5"/>
    <w:rsid w:val="00825D11"/>
    <w:rsid w:val="0082617F"/>
    <w:rsid w:val="0082700A"/>
    <w:rsid w:val="00830290"/>
    <w:rsid w:val="00831A42"/>
    <w:rsid w:val="00832F0E"/>
    <w:rsid w:val="00834340"/>
    <w:rsid w:val="00837C22"/>
    <w:rsid w:val="0084014A"/>
    <w:rsid w:val="00844A94"/>
    <w:rsid w:val="00844E34"/>
    <w:rsid w:val="00860DAA"/>
    <w:rsid w:val="008610D3"/>
    <w:rsid w:val="00861312"/>
    <w:rsid w:val="008659AD"/>
    <w:rsid w:val="00866A81"/>
    <w:rsid w:val="00874726"/>
    <w:rsid w:val="00874BB0"/>
    <w:rsid w:val="00876590"/>
    <w:rsid w:val="00876CEE"/>
    <w:rsid w:val="00877178"/>
    <w:rsid w:val="00877206"/>
    <w:rsid w:val="0088124A"/>
    <w:rsid w:val="00881280"/>
    <w:rsid w:val="00884677"/>
    <w:rsid w:val="008926AD"/>
    <w:rsid w:val="00892AD3"/>
    <w:rsid w:val="0089748F"/>
    <w:rsid w:val="008A0772"/>
    <w:rsid w:val="008A2C91"/>
    <w:rsid w:val="008A4A6D"/>
    <w:rsid w:val="008C0B50"/>
    <w:rsid w:val="008D0B5C"/>
    <w:rsid w:val="008D1214"/>
    <w:rsid w:val="008D5E3E"/>
    <w:rsid w:val="008D6D4B"/>
    <w:rsid w:val="008E3613"/>
    <w:rsid w:val="008E43BF"/>
    <w:rsid w:val="008F41A1"/>
    <w:rsid w:val="00903BF7"/>
    <w:rsid w:val="0091017B"/>
    <w:rsid w:val="00913547"/>
    <w:rsid w:val="00926574"/>
    <w:rsid w:val="00926EDE"/>
    <w:rsid w:val="0092709D"/>
    <w:rsid w:val="0093020D"/>
    <w:rsid w:val="00931C55"/>
    <w:rsid w:val="00932E66"/>
    <w:rsid w:val="00933E9C"/>
    <w:rsid w:val="00933F8D"/>
    <w:rsid w:val="00934DBF"/>
    <w:rsid w:val="009417B0"/>
    <w:rsid w:val="009427CB"/>
    <w:rsid w:val="00946C71"/>
    <w:rsid w:val="009470B8"/>
    <w:rsid w:val="00953EE3"/>
    <w:rsid w:val="00957441"/>
    <w:rsid w:val="00961C07"/>
    <w:rsid w:val="00964D33"/>
    <w:rsid w:val="009707B0"/>
    <w:rsid w:val="0097087F"/>
    <w:rsid w:val="009733E4"/>
    <w:rsid w:val="00980A61"/>
    <w:rsid w:val="00981579"/>
    <w:rsid w:val="00984FBD"/>
    <w:rsid w:val="00990920"/>
    <w:rsid w:val="009921E9"/>
    <w:rsid w:val="009931FB"/>
    <w:rsid w:val="009944A4"/>
    <w:rsid w:val="00995105"/>
    <w:rsid w:val="009978F0"/>
    <w:rsid w:val="009A2BE8"/>
    <w:rsid w:val="009A57D1"/>
    <w:rsid w:val="009B28EE"/>
    <w:rsid w:val="009B47D2"/>
    <w:rsid w:val="009C05BE"/>
    <w:rsid w:val="009C1418"/>
    <w:rsid w:val="009E1606"/>
    <w:rsid w:val="009E32CC"/>
    <w:rsid w:val="009E3A61"/>
    <w:rsid w:val="009E4FC1"/>
    <w:rsid w:val="009E7740"/>
    <w:rsid w:val="009F16E4"/>
    <w:rsid w:val="00A027A6"/>
    <w:rsid w:val="00A11EA0"/>
    <w:rsid w:val="00A12A1F"/>
    <w:rsid w:val="00A13DEF"/>
    <w:rsid w:val="00A20173"/>
    <w:rsid w:val="00A22235"/>
    <w:rsid w:val="00A36F59"/>
    <w:rsid w:val="00A3740D"/>
    <w:rsid w:val="00A37ACE"/>
    <w:rsid w:val="00A4479A"/>
    <w:rsid w:val="00A472AB"/>
    <w:rsid w:val="00A509FA"/>
    <w:rsid w:val="00A60D2E"/>
    <w:rsid w:val="00A61188"/>
    <w:rsid w:val="00A635E7"/>
    <w:rsid w:val="00A73ADD"/>
    <w:rsid w:val="00A852AE"/>
    <w:rsid w:val="00A871BD"/>
    <w:rsid w:val="00A9165E"/>
    <w:rsid w:val="00A934B8"/>
    <w:rsid w:val="00A94EE6"/>
    <w:rsid w:val="00AA64E0"/>
    <w:rsid w:val="00AB453C"/>
    <w:rsid w:val="00AB6830"/>
    <w:rsid w:val="00AC0792"/>
    <w:rsid w:val="00AC1413"/>
    <w:rsid w:val="00AC193E"/>
    <w:rsid w:val="00AC4B06"/>
    <w:rsid w:val="00AC5323"/>
    <w:rsid w:val="00AD359D"/>
    <w:rsid w:val="00AD5D97"/>
    <w:rsid w:val="00AD6619"/>
    <w:rsid w:val="00AE3818"/>
    <w:rsid w:val="00AE42A5"/>
    <w:rsid w:val="00AE4C59"/>
    <w:rsid w:val="00AF34C2"/>
    <w:rsid w:val="00AF4721"/>
    <w:rsid w:val="00B0198F"/>
    <w:rsid w:val="00B04ED6"/>
    <w:rsid w:val="00B059ED"/>
    <w:rsid w:val="00B062C3"/>
    <w:rsid w:val="00B10ABE"/>
    <w:rsid w:val="00B12372"/>
    <w:rsid w:val="00B12979"/>
    <w:rsid w:val="00B13C6F"/>
    <w:rsid w:val="00B236DD"/>
    <w:rsid w:val="00B27E2F"/>
    <w:rsid w:val="00B33BD8"/>
    <w:rsid w:val="00B40469"/>
    <w:rsid w:val="00B43EDE"/>
    <w:rsid w:val="00B53B4D"/>
    <w:rsid w:val="00B56925"/>
    <w:rsid w:val="00B61F80"/>
    <w:rsid w:val="00B6388D"/>
    <w:rsid w:val="00B75D5B"/>
    <w:rsid w:val="00B7610F"/>
    <w:rsid w:val="00B81880"/>
    <w:rsid w:val="00B90E1A"/>
    <w:rsid w:val="00B91265"/>
    <w:rsid w:val="00BA5347"/>
    <w:rsid w:val="00BA7CAD"/>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41A0"/>
    <w:rsid w:val="00C45737"/>
    <w:rsid w:val="00C460BE"/>
    <w:rsid w:val="00C471BE"/>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CF5DE6"/>
    <w:rsid w:val="00D0022D"/>
    <w:rsid w:val="00D04D2C"/>
    <w:rsid w:val="00D12546"/>
    <w:rsid w:val="00D134BC"/>
    <w:rsid w:val="00D16022"/>
    <w:rsid w:val="00D20053"/>
    <w:rsid w:val="00D22FFD"/>
    <w:rsid w:val="00D242ED"/>
    <w:rsid w:val="00D24404"/>
    <w:rsid w:val="00D248B7"/>
    <w:rsid w:val="00D25117"/>
    <w:rsid w:val="00D437FC"/>
    <w:rsid w:val="00D45297"/>
    <w:rsid w:val="00D46A78"/>
    <w:rsid w:val="00D5205F"/>
    <w:rsid w:val="00D54E7C"/>
    <w:rsid w:val="00D616D0"/>
    <w:rsid w:val="00D61C79"/>
    <w:rsid w:val="00D63995"/>
    <w:rsid w:val="00D63DE3"/>
    <w:rsid w:val="00D65469"/>
    <w:rsid w:val="00D7099B"/>
    <w:rsid w:val="00D8372C"/>
    <w:rsid w:val="00D84E10"/>
    <w:rsid w:val="00D9137C"/>
    <w:rsid w:val="00D932A7"/>
    <w:rsid w:val="00D93A7E"/>
    <w:rsid w:val="00D96106"/>
    <w:rsid w:val="00D97A84"/>
    <w:rsid w:val="00DA4CB1"/>
    <w:rsid w:val="00DA7852"/>
    <w:rsid w:val="00DB0E44"/>
    <w:rsid w:val="00DB1A5E"/>
    <w:rsid w:val="00DB4E46"/>
    <w:rsid w:val="00DC0249"/>
    <w:rsid w:val="00DC2076"/>
    <w:rsid w:val="00DC23E3"/>
    <w:rsid w:val="00DC2C1F"/>
    <w:rsid w:val="00DD17B0"/>
    <w:rsid w:val="00DD1D9C"/>
    <w:rsid w:val="00DE0885"/>
    <w:rsid w:val="00DE1176"/>
    <w:rsid w:val="00DF69C0"/>
    <w:rsid w:val="00E01707"/>
    <w:rsid w:val="00E04B77"/>
    <w:rsid w:val="00E06E65"/>
    <w:rsid w:val="00E102EB"/>
    <w:rsid w:val="00E114C2"/>
    <w:rsid w:val="00E11880"/>
    <w:rsid w:val="00E163A6"/>
    <w:rsid w:val="00E16A59"/>
    <w:rsid w:val="00E16BBC"/>
    <w:rsid w:val="00E20E1C"/>
    <w:rsid w:val="00E265EF"/>
    <w:rsid w:val="00E26734"/>
    <w:rsid w:val="00E32F6D"/>
    <w:rsid w:val="00E36FC4"/>
    <w:rsid w:val="00E42BDA"/>
    <w:rsid w:val="00E42C31"/>
    <w:rsid w:val="00E4437C"/>
    <w:rsid w:val="00E46506"/>
    <w:rsid w:val="00E46C3B"/>
    <w:rsid w:val="00E52B6A"/>
    <w:rsid w:val="00E570E5"/>
    <w:rsid w:val="00E60D41"/>
    <w:rsid w:val="00E709DC"/>
    <w:rsid w:val="00E71389"/>
    <w:rsid w:val="00E755EE"/>
    <w:rsid w:val="00E75DA1"/>
    <w:rsid w:val="00E81E37"/>
    <w:rsid w:val="00E86A3A"/>
    <w:rsid w:val="00E952B5"/>
    <w:rsid w:val="00EA49F8"/>
    <w:rsid w:val="00EA5857"/>
    <w:rsid w:val="00EA73AA"/>
    <w:rsid w:val="00EB2848"/>
    <w:rsid w:val="00EB3D4C"/>
    <w:rsid w:val="00EC7B19"/>
    <w:rsid w:val="00ED0647"/>
    <w:rsid w:val="00EE061C"/>
    <w:rsid w:val="00EE4B16"/>
    <w:rsid w:val="00EE5CC5"/>
    <w:rsid w:val="00EE61FF"/>
    <w:rsid w:val="00EE6E9E"/>
    <w:rsid w:val="00EF50CA"/>
    <w:rsid w:val="00EF6AF3"/>
    <w:rsid w:val="00EF7C96"/>
    <w:rsid w:val="00F00C7A"/>
    <w:rsid w:val="00F02DDB"/>
    <w:rsid w:val="00F14A41"/>
    <w:rsid w:val="00F22D71"/>
    <w:rsid w:val="00F242F8"/>
    <w:rsid w:val="00F25196"/>
    <w:rsid w:val="00F35EB9"/>
    <w:rsid w:val="00F363BF"/>
    <w:rsid w:val="00F36DDE"/>
    <w:rsid w:val="00F43A41"/>
    <w:rsid w:val="00F4455E"/>
    <w:rsid w:val="00F44D57"/>
    <w:rsid w:val="00F46912"/>
    <w:rsid w:val="00F47078"/>
    <w:rsid w:val="00F51657"/>
    <w:rsid w:val="00F52F2B"/>
    <w:rsid w:val="00F574D0"/>
    <w:rsid w:val="00F62AFB"/>
    <w:rsid w:val="00F66990"/>
    <w:rsid w:val="00F7315A"/>
    <w:rsid w:val="00F77331"/>
    <w:rsid w:val="00F77E72"/>
    <w:rsid w:val="00F919DE"/>
    <w:rsid w:val="00FA117E"/>
    <w:rsid w:val="00FA5363"/>
    <w:rsid w:val="00FA743C"/>
    <w:rsid w:val="00FC4B9A"/>
    <w:rsid w:val="00FC6FE8"/>
    <w:rsid w:val="00FC7F20"/>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F687"/>
  <w15:docId w15:val="{1E9C344E-695D-40A9-82DB-D69A652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4BC-F20F-4F50-8259-68500F95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748</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Angie Abels</cp:lastModifiedBy>
  <cp:revision>10</cp:revision>
  <cp:lastPrinted>2023-09-18T12:13:00Z</cp:lastPrinted>
  <dcterms:created xsi:type="dcterms:W3CDTF">2023-09-08T16:21:00Z</dcterms:created>
  <dcterms:modified xsi:type="dcterms:W3CDTF">2023-11-01T20:00:00Z</dcterms:modified>
</cp:coreProperties>
</file>